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9140B" w14:textId="78BBC540" w:rsidR="0009149F" w:rsidRPr="0009149F" w:rsidRDefault="0009149F" w:rsidP="000914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49F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 wp14:anchorId="109B2F7A" wp14:editId="3F706BDD">
            <wp:extent cx="5940425" cy="8174355"/>
            <wp:effectExtent l="0" t="0" r="0" b="0"/>
            <wp:docPr id="14488820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FCEBD" w14:textId="77777777" w:rsidR="0009149F" w:rsidRDefault="0009149F" w:rsidP="000914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313D76" w14:textId="77777777" w:rsidR="0009149F" w:rsidRDefault="0009149F" w:rsidP="000914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EAF7E7" w14:textId="77777777" w:rsidR="0009149F" w:rsidRDefault="0009149F" w:rsidP="000914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C94410" w14:textId="77777777" w:rsidR="0009149F" w:rsidRDefault="0009149F" w:rsidP="000914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053935" w14:textId="77777777" w:rsidR="0009149F" w:rsidRDefault="0009149F" w:rsidP="000914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B98A3B" w14:textId="4721D972" w:rsidR="00017254" w:rsidRDefault="00017254" w:rsidP="004973B5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503BB4">
        <w:rPr>
          <w:rFonts w:ascii="Times New Roman" w:hAnsi="Times New Roman" w:cs="Times New Roman"/>
          <w:b/>
          <w:sz w:val="28"/>
          <w:szCs w:val="28"/>
        </w:rPr>
        <w:lastRenderedPageBreak/>
        <w:t>По</w:t>
      </w:r>
      <w:r w:rsidRPr="00370A18">
        <w:rPr>
          <w:rFonts w:ascii="Times New Roman" w:hAnsi="Times New Roman" w:cs="Times New Roman"/>
          <w:b/>
          <w:sz w:val="28"/>
          <w:szCs w:val="24"/>
        </w:rPr>
        <w:t>яснительная записка</w:t>
      </w:r>
    </w:p>
    <w:p w14:paraId="10F8E4A9" w14:textId="77777777" w:rsidR="00017254" w:rsidRPr="0091477E" w:rsidRDefault="00017254" w:rsidP="004973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68D819" w14:textId="77777777" w:rsidR="00017254" w:rsidRPr="004973B5" w:rsidRDefault="00017254" w:rsidP="00017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3B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Адаптированная рабочая </w:t>
      </w:r>
      <w:r w:rsidRPr="004973B5">
        <w:rPr>
          <w:rFonts w:ascii="Times New Roman" w:eastAsia="Calibri" w:hAnsi="Times New Roman" w:cs="Times New Roman"/>
          <w:b/>
          <w:i/>
          <w:sz w:val="24"/>
          <w:szCs w:val="24"/>
          <w:u w:color="000000"/>
        </w:rPr>
        <w:t>программа</w:t>
      </w:r>
      <w:r w:rsidRPr="004973B5">
        <w:rPr>
          <w:rFonts w:ascii="Times New Roman" w:eastAsia="Calibri" w:hAnsi="Times New Roman" w:cs="Times New Roman"/>
          <w:sz w:val="24"/>
          <w:szCs w:val="24"/>
          <w:u w:color="000000"/>
        </w:rPr>
        <w:t xml:space="preserve"> по </w:t>
      </w:r>
      <w:r w:rsidRPr="004973B5">
        <w:rPr>
          <w:rFonts w:ascii="Times New Roman" w:eastAsia="Calibri" w:hAnsi="Times New Roman" w:cs="Times New Roman"/>
          <w:b/>
          <w:i/>
          <w:sz w:val="24"/>
          <w:szCs w:val="24"/>
          <w:u w:color="000000"/>
        </w:rPr>
        <w:t xml:space="preserve">музыке </w:t>
      </w:r>
      <w:r w:rsidRPr="004973B5">
        <w:rPr>
          <w:rFonts w:ascii="Times New Roman" w:eastAsia="Calibri" w:hAnsi="Times New Roman" w:cs="Times New Roman"/>
          <w:sz w:val="24"/>
          <w:szCs w:val="24"/>
          <w:u w:color="000000"/>
        </w:rPr>
        <w:t>для учащегося 3 класса с ограниченными возможностями здоровья</w:t>
      </w:r>
      <w:r w:rsidRPr="004973B5">
        <w:rPr>
          <w:rFonts w:ascii="Times New Roman" w:eastAsia="Calibri" w:hAnsi="Times New Roman" w:cs="Times New Roman"/>
          <w:caps/>
          <w:sz w:val="24"/>
          <w:szCs w:val="24"/>
        </w:rPr>
        <w:t xml:space="preserve"> (</w:t>
      </w:r>
      <w:r w:rsidRPr="004973B5">
        <w:rPr>
          <w:rFonts w:ascii="Times New Roman" w:eastAsia="Calibri" w:hAnsi="Times New Roman" w:cs="Times New Roman"/>
          <w:sz w:val="24"/>
          <w:szCs w:val="24"/>
          <w:u w:color="000000"/>
        </w:rPr>
        <w:t xml:space="preserve">ОВЗ), обучающего по программе </w:t>
      </w:r>
      <w:r w:rsidRPr="004973B5">
        <w:rPr>
          <w:rFonts w:ascii="Times New Roman" w:hAnsi="Times New Roman" w:cs="Times New Roman"/>
          <w:sz w:val="24"/>
          <w:szCs w:val="24"/>
        </w:rPr>
        <w:t>с задержкой психического развития (ЗПР</w:t>
      </w:r>
      <w:proofErr w:type="gramStart"/>
      <w:r w:rsidRPr="004973B5">
        <w:rPr>
          <w:rFonts w:ascii="Times New Roman" w:hAnsi="Times New Roman" w:cs="Times New Roman"/>
          <w:sz w:val="24"/>
          <w:szCs w:val="24"/>
        </w:rPr>
        <w:t>)</w:t>
      </w:r>
      <w:r w:rsidRPr="004973B5">
        <w:rPr>
          <w:rFonts w:ascii="Times New Roman" w:eastAsia="Calibri" w:hAnsi="Times New Roman" w:cs="Times New Roman"/>
          <w:sz w:val="24"/>
          <w:szCs w:val="24"/>
          <w:u w:color="000000"/>
        </w:rPr>
        <w:t>(</w:t>
      </w:r>
      <w:proofErr w:type="gramEnd"/>
      <w:r w:rsidRPr="004973B5">
        <w:rPr>
          <w:rFonts w:ascii="Times New Roman" w:eastAsia="Calibri" w:hAnsi="Times New Roman" w:cs="Times New Roman"/>
          <w:sz w:val="24"/>
          <w:szCs w:val="24"/>
          <w:u w:color="000000"/>
        </w:rPr>
        <w:t>вариант 7.2)</w:t>
      </w:r>
      <w:r w:rsidRPr="004973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B5">
        <w:rPr>
          <w:rFonts w:ascii="Times New Roman" w:hAnsi="Times New Roman" w:cs="Times New Roman"/>
          <w:color w:val="000000"/>
          <w:sz w:val="24"/>
          <w:szCs w:val="24"/>
        </w:rPr>
        <w:t xml:space="preserve">составлена в соответствии с Федеральным государственным образовательным стандартом начального общего образования, </w:t>
      </w:r>
      <w:r w:rsidRPr="004973B5">
        <w:rPr>
          <w:rStyle w:val="FontStyle12"/>
        </w:rPr>
        <w:t xml:space="preserve">Примерной программы по учебным предметам. Начальная школа. В 2 ч. Ч.1.- 5-е изд., </w:t>
      </w:r>
      <w:proofErr w:type="spellStart"/>
      <w:r w:rsidRPr="004973B5">
        <w:rPr>
          <w:rStyle w:val="FontStyle12"/>
        </w:rPr>
        <w:t>перераб</w:t>
      </w:r>
      <w:proofErr w:type="spellEnd"/>
      <w:r w:rsidRPr="004973B5">
        <w:rPr>
          <w:rStyle w:val="FontStyle12"/>
        </w:rPr>
        <w:t>. -  М.: Просвещение, 2015, рабочей программы.</w:t>
      </w:r>
      <w:r w:rsidRPr="004973B5">
        <w:rPr>
          <w:rFonts w:ascii="Times New Roman" w:hAnsi="Times New Roman" w:cs="Times New Roman"/>
          <w:sz w:val="24"/>
          <w:szCs w:val="24"/>
        </w:rPr>
        <w:t xml:space="preserve"> Музыка. </w:t>
      </w:r>
      <w:r w:rsidRPr="004973B5">
        <w:rPr>
          <w:rStyle w:val="FontStyle12"/>
        </w:rPr>
        <w:t>Москва. «Просвещение» 2015,</w:t>
      </w:r>
      <w:r w:rsidRPr="004973B5">
        <w:rPr>
          <w:rFonts w:ascii="Times New Roman" w:hAnsi="Times New Roman" w:cs="Times New Roman"/>
          <w:sz w:val="24"/>
          <w:szCs w:val="24"/>
        </w:rPr>
        <w:t>авторы  Е.Д. Критская, Г. П. Сергеева -</w:t>
      </w:r>
      <w:r w:rsidRPr="004973B5">
        <w:rPr>
          <w:rFonts w:ascii="Times New Roman" w:hAnsi="Times New Roman" w:cs="Times New Roman"/>
          <w:color w:val="000000"/>
          <w:sz w:val="24"/>
          <w:szCs w:val="24"/>
        </w:rPr>
        <w:t xml:space="preserve"> УМК «Школа России»,</w:t>
      </w:r>
      <w:r w:rsidRPr="004973B5">
        <w:rPr>
          <w:rFonts w:ascii="Times New Roman" w:hAnsi="Times New Roman" w:cs="Times New Roman"/>
          <w:sz w:val="24"/>
          <w:szCs w:val="24"/>
        </w:rPr>
        <w:t xml:space="preserve"> Примерной адаптированной основной общеобразовательной программы </w:t>
      </w:r>
      <w:r w:rsidRPr="004973B5">
        <w:rPr>
          <w:rFonts w:ascii="Times New Roman" w:hAnsi="Times New Roman" w:cs="Times New Roman"/>
          <w:sz w:val="24"/>
          <w:szCs w:val="24"/>
        </w:rPr>
        <w:br/>
        <w:t xml:space="preserve">начального общего образования обучающихся с задержкой психического развития,  2015г. </w:t>
      </w:r>
    </w:p>
    <w:p w14:paraId="4C371378" w14:textId="77777777" w:rsidR="00017254" w:rsidRPr="004973B5" w:rsidRDefault="00017254" w:rsidP="00017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F2BB02" w14:textId="77777777" w:rsidR="00017254" w:rsidRPr="004973B5" w:rsidRDefault="00017254" w:rsidP="00017254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973B5">
        <w:rPr>
          <w:rFonts w:ascii="Times New Roman" w:hAnsi="Times New Roman"/>
          <w:color w:val="000000"/>
          <w:sz w:val="24"/>
          <w:szCs w:val="24"/>
        </w:rPr>
        <w:t xml:space="preserve">   АООП НОО обучающихся с ЗПР реализуется через </w:t>
      </w:r>
      <w:r w:rsidRPr="004973B5">
        <w:rPr>
          <w:rFonts w:ascii="Times New Roman" w:hAnsi="Times New Roman"/>
          <w:b/>
          <w:i/>
          <w:color w:val="000000"/>
          <w:sz w:val="24"/>
          <w:szCs w:val="24"/>
        </w:rPr>
        <w:t>УМК «Школа России».</w:t>
      </w:r>
      <w:r w:rsidRPr="004973B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5FD2274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B5">
        <w:rPr>
          <w:rFonts w:ascii="Times New Roman" w:eastAsia="Calibri" w:hAnsi="Times New Roman" w:cs="Times New Roman"/>
          <w:sz w:val="24"/>
          <w:szCs w:val="24"/>
        </w:rPr>
        <w:t xml:space="preserve">           Адаптированная рабочая </w:t>
      </w:r>
      <w:r w:rsidRPr="004973B5">
        <w:rPr>
          <w:rFonts w:ascii="Times New Roman" w:eastAsia="Calibri" w:hAnsi="Times New Roman" w:cs="Times New Roman"/>
          <w:sz w:val="24"/>
          <w:szCs w:val="24"/>
          <w:u w:color="000000"/>
        </w:rPr>
        <w:t>программа обучающихся с ОВЗ</w:t>
      </w:r>
      <w:r w:rsidRPr="004973B5">
        <w:rPr>
          <w:rFonts w:ascii="Times New Roman" w:eastAsia="Calibri" w:hAnsi="Times New Roman" w:cs="Times New Roman"/>
          <w:sz w:val="24"/>
          <w:szCs w:val="24"/>
        </w:rPr>
        <w:t xml:space="preserve"> предполагает, что учащийся с задержкой психического развития (ЗПР)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</w:t>
      </w:r>
    </w:p>
    <w:p w14:paraId="4B1F972E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B5">
        <w:rPr>
          <w:rFonts w:ascii="Times New Roman" w:eastAsia="Calibri" w:hAnsi="Times New Roman" w:cs="Times New Roman"/>
          <w:sz w:val="24"/>
          <w:szCs w:val="24"/>
        </w:rPr>
        <w:t xml:space="preserve">           Определение варианта адаптированной </w:t>
      </w:r>
      <w:r w:rsidRPr="004973B5">
        <w:rPr>
          <w:rFonts w:ascii="Times New Roman" w:eastAsia="Calibri" w:hAnsi="Times New Roman" w:cs="Times New Roman"/>
          <w:sz w:val="24"/>
          <w:szCs w:val="24"/>
          <w:u w:color="000000"/>
        </w:rPr>
        <w:t xml:space="preserve">программы </w:t>
      </w:r>
      <w:r w:rsidRPr="004973B5">
        <w:rPr>
          <w:rFonts w:ascii="Times New Roman" w:eastAsia="Calibri" w:hAnsi="Times New Roman" w:cs="Times New Roman"/>
          <w:sz w:val="24"/>
          <w:szCs w:val="24"/>
        </w:rPr>
        <w:t>обучающегося с ЗПР осуществляется на основе рекомендаций психолого-медико-педагогической комиссией (ТПМПК), сформулированных по результатам его комплексного психолого-медико-педагогического обследования, с учетом ИПР в порядке, установленном законодательством Российской Федерации.</w:t>
      </w:r>
    </w:p>
    <w:p w14:paraId="15F78DCA" w14:textId="77777777" w:rsidR="00017254" w:rsidRPr="004973B5" w:rsidRDefault="00017254" w:rsidP="00017254">
      <w:pPr>
        <w:pStyle w:val="a3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</w:rPr>
      </w:pPr>
      <w:r w:rsidRPr="004973B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973B5">
        <w:rPr>
          <w:rFonts w:ascii="Times New Roman" w:hAnsi="Times New Roman" w:cs="Times New Roman"/>
          <w:b/>
          <w:i/>
          <w:sz w:val="24"/>
          <w:szCs w:val="24"/>
        </w:rPr>
        <w:t>Цель реализации</w:t>
      </w:r>
      <w:r w:rsidRPr="004973B5">
        <w:rPr>
          <w:rFonts w:ascii="Times New Roman" w:hAnsi="Times New Roman" w:cs="Times New Roman"/>
          <w:sz w:val="24"/>
          <w:szCs w:val="24"/>
        </w:rPr>
        <w:t xml:space="preserve"> адаптированной </w:t>
      </w:r>
      <w:r w:rsidRPr="004973B5">
        <w:rPr>
          <w:rFonts w:ascii="Times New Roman" w:hAnsi="Times New Roman" w:cs="Times New Roman"/>
          <w:sz w:val="24"/>
          <w:szCs w:val="24"/>
          <w:u w:color="000000"/>
        </w:rPr>
        <w:t xml:space="preserve">программы </w:t>
      </w:r>
      <w:r w:rsidRPr="004973B5">
        <w:rPr>
          <w:rFonts w:ascii="Times New Roman" w:hAnsi="Times New Roman" w:cs="Times New Roman"/>
          <w:sz w:val="24"/>
          <w:szCs w:val="24"/>
        </w:rPr>
        <w:t>обучающихся с ЗПР</w:t>
      </w:r>
      <w:r w:rsidRPr="004973B5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 xml:space="preserve"> - </w:t>
      </w:r>
      <w:r w:rsidRPr="004973B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обеспечение выполнения требований </w:t>
      </w:r>
      <w:r w:rsidRPr="004973B5">
        <w:rPr>
          <w:rFonts w:ascii="Times New Roman" w:hAnsi="Times New Roman" w:cs="Times New Roman"/>
          <w:sz w:val="24"/>
          <w:szCs w:val="24"/>
        </w:rPr>
        <w:t>ФГОС НОО обучающихся с ОВЗ</w:t>
      </w:r>
      <w:r w:rsidRPr="004973B5">
        <w:rPr>
          <w:rFonts w:ascii="Times New Roman" w:eastAsia="Arial Unicode MS" w:hAnsi="Times New Roman" w:cs="Times New Roman"/>
          <w:iCs/>
          <w:kern w:val="1"/>
          <w:sz w:val="24"/>
          <w:szCs w:val="24"/>
        </w:rPr>
        <w:t xml:space="preserve"> посредством создания условий для ма</w:t>
      </w:r>
      <w:r w:rsidRPr="004973B5">
        <w:rPr>
          <w:rFonts w:ascii="Times New Roman" w:hAnsi="Times New Roman" w:cs="Times New Roman"/>
          <w:iCs/>
          <w:kern w:val="1"/>
          <w:sz w:val="24"/>
          <w:szCs w:val="24"/>
        </w:rPr>
        <w:t>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</w:p>
    <w:p w14:paraId="55073C33" w14:textId="77777777" w:rsidR="00017254" w:rsidRPr="004973B5" w:rsidRDefault="00017254" w:rsidP="00017254">
      <w:pPr>
        <w:pStyle w:val="a3"/>
        <w:jc w:val="both"/>
        <w:rPr>
          <w:rFonts w:ascii="Times New Roman" w:eastAsia="Arial Unicode MS" w:hAnsi="Times New Roman" w:cs="Times New Roman"/>
          <w:caps/>
          <w:kern w:val="1"/>
          <w:sz w:val="24"/>
          <w:szCs w:val="24"/>
        </w:rPr>
      </w:pPr>
      <w:r w:rsidRPr="004973B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</w:rPr>
        <w:t xml:space="preserve">          Достижение поставленной цели </w:t>
      </w:r>
      <w:r w:rsidRPr="004973B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при разработке и реализации </w:t>
      </w:r>
      <w:r w:rsidRPr="004973B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</w:rPr>
        <w:t xml:space="preserve">адаптированной </w:t>
      </w:r>
      <w:r w:rsidRPr="004973B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u w:color="000000"/>
        </w:rPr>
        <w:t>программы</w:t>
      </w:r>
      <w:r w:rsidRPr="004973B5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 xml:space="preserve"> </w:t>
      </w:r>
      <w:r w:rsidRPr="004973B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</w:rPr>
        <w:t xml:space="preserve">обучающихся с ЗПР предусматривает решение следующих </w:t>
      </w:r>
      <w:r w:rsidRPr="004973B5">
        <w:rPr>
          <w:rFonts w:ascii="Times New Roman" w:eastAsia="Arial Unicode MS" w:hAnsi="Times New Roman" w:cs="Times New Roman"/>
          <w:b/>
          <w:i/>
          <w:color w:val="00000A"/>
          <w:kern w:val="1"/>
          <w:sz w:val="24"/>
          <w:szCs w:val="24"/>
        </w:rPr>
        <w:t>основных задач:</w:t>
      </w:r>
    </w:p>
    <w:p w14:paraId="119D44C0" w14:textId="77777777" w:rsidR="00017254" w:rsidRPr="004973B5" w:rsidRDefault="00017254" w:rsidP="00017254">
      <w:pPr>
        <w:pStyle w:val="a3"/>
        <w:jc w:val="both"/>
        <w:rPr>
          <w:rFonts w:ascii="Times New Roman" w:eastAsia="Arial Unicode MS" w:hAnsi="Times New Roman" w:cs="Times New Roman"/>
          <w:caps/>
          <w:kern w:val="1"/>
          <w:sz w:val="24"/>
          <w:szCs w:val="24"/>
        </w:rPr>
      </w:pPr>
      <w:r w:rsidRPr="004973B5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• </w:t>
      </w:r>
      <w:r w:rsidRPr="004973B5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 с ЗПР;</w:t>
      </w:r>
    </w:p>
    <w:p w14:paraId="59633385" w14:textId="77777777" w:rsidR="00017254" w:rsidRPr="004973B5" w:rsidRDefault="00017254" w:rsidP="00017254">
      <w:pPr>
        <w:pStyle w:val="a3"/>
        <w:jc w:val="both"/>
        <w:rPr>
          <w:rFonts w:ascii="Times New Roman" w:eastAsia="Arial Unicode MS" w:hAnsi="Times New Roman" w:cs="Times New Roman"/>
          <w:caps/>
          <w:kern w:val="1"/>
          <w:sz w:val="24"/>
          <w:szCs w:val="24"/>
        </w:rPr>
      </w:pPr>
      <w:r w:rsidRPr="004973B5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• </w:t>
      </w:r>
      <w:r w:rsidRPr="004973B5">
        <w:rPr>
          <w:rFonts w:ascii="Times New Roman" w:eastAsia="Arial Unicode MS" w:hAnsi="Times New Roman" w:cs="Times New Roman"/>
          <w:kern w:val="1"/>
          <w:sz w:val="24"/>
          <w:szCs w:val="24"/>
        </w:rPr>
        <w:t>достижение планируемых результатов освоения адаптированной программы,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ЗПР, индивидуальными особенностями развития и состояния здоровья</w:t>
      </w:r>
      <w:r w:rsidRPr="004973B5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;</w:t>
      </w:r>
    </w:p>
    <w:p w14:paraId="4DBC50E1" w14:textId="77777777" w:rsidR="00017254" w:rsidRPr="004973B5" w:rsidRDefault="00017254" w:rsidP="00017254">
      <w:pPr>
        <w:pStyle w:val="a3"/>
        <w:jc w:val="both"/>
        <w:rPr>
          <w:rFonts w:ascii="Times New Roman" w:eastAsia="Arial Unicode MS" w:hAnsi="Times New Roman" w:cs="Times New Roman"/>
          <w:caps/>
          <w:kern w:val="1"/>
          <w:sz w:val="24"/>
          <w:szCs w:val="24"/>
        </w:rPr>
      </w:pPr>
      <w:r w:rsidRPr="004973B5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• </w:t>
      </w:r>
      <w:r w:rsidRPr="004973B5">
        <w:rPr>
          <w:rFonts w:ascii="Times New Roman" w:eastAsia="Arial Unicode MS" w:hAnsi="Times New Roman" w:cs="Times New Roman"/>
          <w:kern w:val="1"/>
          <w:sz w:val="24"/>
          <w:szCs w:val="24"/>
        </w:rPr>
        <w:t>становление и развитие личности обучающегося с ЗПР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</w:t>
      </w:r>
      <w:r w:rsidRPr="004973B5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;</w:t>
      </w:r>
    </w:p>
    <w:p w14:paraId="4C77A03A" w14:textId="77777777" w:rsidR="00017254" w:rsidRPr="004973B5" w:rsidRDefault="00017254" w:rsidP="00017254">
      <w:pPr>
        <w:pStyle w:val="a3"/>
        <w:jc w:val="both"/>
        <w:rPr>
          <w:rFonts w:ascii="Times New Roman" w:eastAsia="Arial Unicode MS" w:hAnsi="Times New Roman" w:cs="Times New Roman"/>
          <w:caps/>
          <w:kern w:val="1"/>
          <w:sz w:val="24"/>
          <w:szCs w:val="24"/>
        </w:rPr>
      </w:pPr>
      <w:r w:rsidRPr="004973B5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• </w:t>
      </w:r>
      <w:r w:rsidRPr="004973B5">
        <w:rPr>
          <w:rFonts w:ascii="Times New Roman" w:eastAsia="Arial Unicode MS" w:hAnsi="Times New Roman" w:cs="Times New Roman"/>
          <w:kern w:val="1"/>
          <w:sz w:val="24"/>
          <w:szCs w:val="24"/>
        </w:rPr>
        <w:t>со</w:t>
      </w:r>
      <w:r w:rsidRPr="004973B5">
        <w:rPr>
          <w:rFonts w:ascii="Times New Roman" w:eastAsia="Arial Unicode MS" w:hAnsi="Times New Roman" w:cs="Times New Roman"/>
          <w:kern w:val="1"/>
          <w:sz w:val="24"/>
          <w:szCs w:val="24"/>
          <w:u w:color="000000"/>
        </w:rPr>
        <w:t>здание благоприятных условий для удовлетворения особых образовательных потребностей обучающихся с ЗПР</w:t>
      </w:r>
      <w:r w:rsidRPr="004973B5">
        <w:rPr>
          <w:rFonts w:ascii="Times New Roman" w:eastAsia="Arial Unicode MS" w:hAnsi="Times New Roman" w:cs="Times New Roman"/>
          <w:caps/>
          <w:kern w:val="1"/>
          <w:sz w:val="24"/>
          <w:szCs w:val="24"/>
          <w:u w:color="000000"/>
        </w:rPr>
        <w:t>;</w:t>
      </w:r>
    </w:p>
    <w:p w14:paraId="244ABEC4" w14:textId="77777777" w:rsidR="00017254" w:rsidRPr="004973B5" w:rsidRDefault="00017254" w:rsidP="00017254">
      <w:pPr>
        <w:pStyle w:val="a3"/>
        <w:jc w:val="both"/>
        <w:rPr>
          <w:rFonts w:ascii="Times New Roman" w:eastAsia="Arial Unicode MS" w:hAnsi="Times New Roman" w:cs="Times New Roman"/>
          <w:caps/>
          <w:kern w:val="1"/>
          <w:sz w:val="24"/>
          <w:szCs w:val="24"/>
        </w:rPr>
      </w:pPr>
      <w:r w:rsidRPr="004973B5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• </w:t>
      </w:r>
      <w:r w:rsidRPr="004973B5">
        <w:rPr>
          <w:rFonts w:ascii="Times New Roman" w:eastAsia="Arial Unicode MS" w:hAnsi="Times New Roman" w:cs="Times New Roman"/>
          <w:kern w:val="1"/>
          <w:sz w:val="24"/>
          <w:szCs w:val="24"/>
        </w:rPr>
        <w:t>обеспечение доступности получения качественного начального общего образования</w:t>
      </w:r>
      <w:r w:rsidRPr="004973B5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;</w:t>
      </w:r>
    </w:p>
    <w:p w14:paraId="62853C0B" w14:textId="77777777" w:rsidR="00017254" w:rsidRPr="004973B5" w:rsidRDefault="00017254" w:rsidP="00017254">
      <w:pPr>
        <w:pStyle w:val="a3"/>
        <w:jc w:val="both"/>
        <w:rPr>
          <w:rFonts w:ascii="Times New Roman" w:eastAsia="Arial Unicode MS" w:hAnsi="Times New Roman" w:cs="Times New Roman"/>
          <w:caps/>
          <w:kern w:val="1"/>
          <w:sz w:val="24"/>
          <w:szCs w:val="24"/>
        </w:rPr>
      </w:pPr>
      <w:r w:rsidRPr="004973B5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• </w:t>
      </w:r>
      <w:r w:rsidRPr="004973B5">
        <w:rPr>
          <w:rFonts w:ascii="Times New Roman" w:eastAsia="Arial Unicode MS" w:hAnsi="Times New Roman" w:cs="Times New Roman"/>
          <w:kern w:val="1"/>
          <w:sz w:val="24"/>
          <w:szCs w:val="24"/>
        </w:rPr>
        <w:t>обеспечение преемственности начального общего и основного общего образования</w:t>
      </w:r>
      <w:r w:rsidRPr="004973B5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;</w:t>
      </w:r>
    </w:p>
    <w:p w14:paraId="2C5D5FD8" w14:textId="77777777" w:rsidR="00017254" w:rsidRPr="004973B5" w:rsidRDefault="00017254" w:rsidP="00017254">
      <w:pPr>
        <w:pStyle w:val="a3"/>
        <w:jc w:val="both"/>
        <w:rPr>
          <w:rFonts w:ascii="Times New Roman" w:eastAsia="Arial Unicode MS" w:hAnsi="Times New Roman" w:cs="Times New Roman"/>
          <w:caps/>
          <w:kern w:val="1"/>
          <w:sz w:val="24"/>
          <w:szCs w:val="24"/>
        </w:rPr>
      </w:pPr>
      <w:r w:rsidRPr="004973B5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• </w:t>
      </w:r>
      <w:r w:rsidRPr="004973B5">
        <w:rPr>
          <w:rFonts w:ascii="Times New Roman" w:eastAsia="Arial Unicode MS" w:hAnsi="Times New Roman" w:cs="Times New Roman"/>
          <w:kern w:val="1"/>
          <w:sz w:val="24"/>
          <w:szCs w:val="24"/>
        </w:rPr>
        <w:t>выявление и развитие возможностей и способностей обучающихся с ЗПР,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14:paraId="15329FE3" w14:textId="77777777" w:rsidR="00017254" w:rsidRPr="004973B5" w:rsidRDefault="00017254" w:rsidP="00017254">
      <w:pPr>
        <w:pStyle w:val="a3"/>
        <w:jc w:val="both"/>
        <w:rPr>
          <w:rFonts w:ascii="Times New Roman" w:eastAsia="Arial Unicode MS" w:hAnsi="Times New Roman" w:cs="Times New Roman"/>
          <w:caps/>
          <w:kern w:val="1"/>
          <w:sz w:val="24"/>
          <w:szCs w:val="24"/>
        </w:rPr>
      </w:pPr>
      <w:r w:rsidRPr="004973B5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• </w:t>
      </w:r>
      <w:r w:rsidRPr="004973B5">
        <w:rPr>
          <w:rFonts w:ascii="Times New Roman" w:eastAsia="Arial Unicode MS" w:hAnsi="Times New Roman" w:cs="Times New Roman"/>
          <w:kern w:val="1"/>
          <w:sz w:val="24"/>
          <w:szCs w:val="24"/>
        </w:rPr>
        <w:t>использование в образовательном процессе современных образовательных технологий деятельностного типа</w:t>
      </w:r>
      <w:r w:rsidRPr="004973B5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;</w:t>
      </w:r>
    </w:p>
    <w:p w14:paraId="522C86B4" w14:textId="77777777" w:rsidR="00017254" w:rsidRPr="004973B5" w:rsidRDefault="00017254" w:rsidP="00017254">
      <w:pPr>
        <w:pStyle w:val="a3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4973B5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lastRenderedPageBreak/>
        <w:t>• </w:t>
      </w:r>
      <w:r w:rsidRPr="004973B5">
        <w:rPr>
          <w:rFonts w:ascii="Times New Roman" w:eastAsia="Arial Unicode MS" w:hAnsi="Times New Roman" w:cs="Times New Roman"/>
          <w:kern w:val="1"/>
          <w:sz w:val="24"/>
          <w:szCs w:val="24"/>
        </w:rPr>
        <w:t>предоставление обучающимся возможности для эффективной самостоятельной работы</w:t>
      </w:r>
      <w:r w:rsidRPr="004973B5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.</w:t>
      </w:r>
    </w:p>
    <w:p w14:paraId="11388CEC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i/>
          <w:iCs/>
          <w:kern w:val="1"/>
          <w:sz w:val="24"/>
          <w:szCs w:val="24"/>
        </w:rPr>
      </w:pPr>
      <w:r w:rsidRPr="004973B5">
        <w:rPr>
          <w:rFonts w:ascii="Times New Roman" w:eastAsia="Arial Unicode MS" w:hAnsi="Times New Roman" w:cs="Times New Roman"/>
          <w:b/>
          <w:i/>
          <w:kern w:val="1"/>
          <w:sz w:val="24"/>
          <w:szCs w:val="24"/>
        </w:rPr>
        <w:t xml:space="preserve">            В основу разработки и реализации адаптированной программы обучающихся</w:t>
      </w:r>
      <w:r w:rsidRPr="004973B5">
        <w:rPr>
          <w:rFonts w:ascii="Times New Roman" w:eastAsia="Arial Unicode MS" w:hAnsi="Times New Roman" w:cs="Times New Roman"/>
          <w:b/>
          <w:i/>
          <w:caps/>
          <w:kern w:val="1"/>
          <w:sz w:val="24"/>
          <w:szCs w:val="24"/>
        </w:rPr>
        <w:t xml:space="preserve"> </w:t>
      </w:r>
      <w:r w:rsidRPr="004973B5">
        <w:rPr>
          <w:rFonts w:ascii="Times New Roman" w:eastAsia="Arial Unicode MS" w:hAnsi="Times New Roman" w:cs="Times New Roman"/>
          <w:b/>
          <w:i/>
          <w:kern w:val="1"/>
          <w:sz w:val="24"/>
          <w:szCs w:val="24"/>
        </w:rPr>
        <w:t>с ЗПР заложены дифференцированный и деятельностный подходы</w:t>
      </w:r>
      <w:r w:rsidRPr="004973B5">
        <w:rPr>
          <w:rFonts w:ascii="Times New Roman" w:eastAsia="Arial Unicode MS" w:hAnsi="Times New Roman" w:cs="Times New Roman"/>
          <w:kern w:val="1"/>
          <w:sz w:val="24"/>
          <w:szCs w:val="24"/>
        </w:rPr>
        <w:t>.</w:t>
      </w:r>
    </w:p>
    <w:p w14:paraId="4182F1EE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B5">
        <w:rPr>
          <w:rFonts w:ascii="Times New Roman" w:eastAsia="Calibri" w:hAnsi="Times New Roman" w:cs="Times New Roman"/>
          <w:i/>
          <w:iCs/>
          <w:kern w:val="1"/>
          <w:sz w:val="24"/>
          <w:szCs w:val="24"/>
        </w:rPr>
        <w:t xml:space="preserve">           Дифференцированный подход</w:t>
      </w:r>
      <w:r w:rsidRPr="004973B5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 </w:t>
      </w: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>обучающихся</w:t>
      </w:r>
      <w:r w:rsidRPr="004973B5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 с ЗПР предполагает учет их особых образовательных потребностей, которые проявляются в неоднородности по возможностям освоения содержания образования. Это обусловливает необходимость создания и реализации разных вариантов адаптированной программы </w:t>
      </w: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>обучающихся с ЗПР</w:t>
      </w:r>
      <w:r w:rsidRPr="004973B5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, в том числе и на основе индивидуального учебного плана. Варианты адаптированной программы </w:t>
      </w: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 xml:space="preserve">обучающихся с ЗПР </w:t>
      </w:r>
      <w:r w:rsidRPr="004973B5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создаются и реализуются в соответствии с дифференцированно сформулированными требованиями в </w:t>
      </w:r>
      <w:r w:rsidRPr="004973B5">
        <w:rPr>
          <w:rFonts w:ascii="Times New Roman" w:eastAsia="Calibri" w:hAnsi="Times New Roman" w:cs="Times New Roman"/>
          <w:sz w:val="24"/>
          <w:szCs w:val="24"/>
        </w:rPr>
        <w:t>ФГОС НОО обучающихся с ОВЗ</w:t>
      </w:r>
      <w:r w:rsidRPr="004973B5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 к:</w:t>
      </w:r>
    </w:p>
    <w:p w14:paraId="57881A24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B5">
        <w:rPr>
          <w:rFonts w:ascii="Times New Roman" w:eastAsia="Calibri" w:hAnsi="Times New Roman" w:cs="Times New Roman"/>
          <w:sz w:val="24"/>
          <w:szCs w:val="24"/>
        </w:rPr>
        <w:t>• </w:t>
      </w:r>
      <w:r w:rsidRPr="004973B5">
        <w:rPr>
          <w:rFonts w:ascii="Times New Roman" w:eastAsia="Calibri" w:hAnsi="Times New Roman" w:cs="Times New Roman"/>
          <w:iCs/>
          <w:kern w:val="1"/>
          <w:sz w:val="24"/>
          <w:szCs w:val="24"/>
        </w:rPr>
        <w:t>структуре адаптированной программы;</w:t>
      </w:r>
    </w:p>
    <w:p w14:paraId="1B5FB963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B5">
        <w:rPr>
          <w:rFonts w:ascii="Times New Roman" w:eastAsia="Calibri" w:hAnsi="Times New Roman" w:cs="Times New Roman"/>
          <w:sz w:val="24"/>
          <w:szCs w:val="24"/>
        </w:rPr>
        <w:t>• </w:t>
      </w:r>
      <w:r w:rsidRPr="004973B5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условиям реализации адаптированной программы; </w:t>
      </w:r>
    </w:p>
    <w:p w14:paraId="4257CA6E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iCs/>
          <w:kern w:val="1"/>
          <w:sz w:val="24"/>
          <w:szCs w:val="24"/>
        </w:rPr>
      </w:pPr>
      <w:r w:rsidRPr="004973B5">
        <w:rPr>
          <w:rFonts w:ascii="Times New Roman" w:eastAsia="Calibri" w:hAnsi="Times New Roman" w:cs="Times New Roman"/>
          <w:sz w:val="24"/>
          <w:szCs w:val="24"/>
        </w:rPr>
        <w:t>• </w:t>
      </w:r>
      <w:r w:rsidRPr="004973B5">
        <w:rPr>
          <w:rFonts w:ascii="Times New Roman" w:eastAsia="Calibri" w:hAnsi="Times New Roman" w:cs="Times New Roman"/>
          <w:iCs/>
          <w:kern w:val="1"/>
          <w:sz w:val="24"/>
          <w:szCs w:val="24"/>
        </w:rPr>
        <w:t>результатам освоения адаптированной программы.</w:t>
      </w:r>
    </w:p>
    <w:p w14:paraId="3CFDB208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i/>
          <w:iCs/>
          <w:kern w:val="1"/>
          <w:sz w:val="24"/>
          <w:szCs w:val="24"/>
        </w:rPr>
      </w:pPr>
      <w:r w:rsidRPr="004973B5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Применение дифференцированного подхода к созданию и реализации адаптированной программы обеспечивает </w:t>
      </w: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>разнообразие содержания, предоставляя обучающимся</w:t>
      </w:r>
      <w:r w:rsidRPr="004973B5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 с ЗПР </w:t>
      </w: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 xml:space="preserve">возможность реализовать индивидуальный потенциал развития. </w:t>
      </w:r>
    </w:p>
    <w:p w14:paraId="6BA3AF1A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4973B5">
        <w:rPr>
          <w:rFonts w:ascii="Times New Roman" w:eastAsia="Calibri" w:hAnsi="Times New Roman" w:cs="Times New Roman"/>
          <w:b/>
          <w:i/>
          <w:iCs/>
          <w:kern w:val="1"/>
          <w:sz w:val="24"/>
          <w:szCs w:val="24"/>
        </w:rPr>
        <w:t xml:space="preserve">         Деятельностный</w:t>
      </w:r>
      <w:r w:rsidRPr="004973B5">
        <w:rPr>
          <w:rFonts w:ascii="Times New Roman" w:eastAsia="Calibri" w:hAnsi="Times New Roman" w:cs="Times New Roman"/>
          <w:b/>
          <w:i/>
          <w:kern w:val="1"/>
          <w:sz w:val="24"/>
          <w:szCs w:val="24"/>
        </w:rPr>
        <w:t xml:space="preserve"> подход</w:t>
      </w: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основывается 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детей с нормальным и нарушенным развитием.</w:t>
      </w:r>
    </w:p>
    <w:p w14:paraId="01815C41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 xml:space="preserve">        Деятельностный подход в образовании строится на признании того, что развитие личности обучающихся с ЗПР младшего школьного возраста определяется характером организации доступной им деятельности (предметно-практической и учебной). </w:t>
      </w:r>
    </w:p>
    <w:p w14:paraId="5ABCDAFD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 xml:space="preserve">        Основным средством реализации деятельностного подхода в образовании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образования.</w:t>
      </w:r>
    </w:p>
    <w:p w14:paraId="1A2A10A7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 xml:space="preserve">        В контексте разработки</w:t>
      </w:r>
      <w:r w:rsidRPr="004973B5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 адаптированной программы</w:t>
      </w: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обучающихся с ЗПР реализация деятельностного подхода обеспечивает:</w:t>
      </w:r>
    </w:p>
    <w:p w14:paraId="5ACD9575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>-придание результатам образования социально и личностно значимого характера;</w:t>
      </w:r>
    </w:p>
    <w:p w14:paraId="1BEB8B96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>-прочное усвоение учащимися знаний и опыта разнообразной деятельности, и поведения, возможность их самостоятельного  продвижения в изучаемых образовательных областях;</w:t>
      </w:r>
    </w:p>
    <w:p w14:paraId="3656CA6A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>-существенное повышение мотивации и интереса к учению, приобретению нового опыта деятельности и поведения;</w:t>
      </w:r>
    </w:p>
    <w:p w14:paraId="3AA024F1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>-обеспечение условий для общекультурного и личностного развития на основе формирования универсальных учебных действий, которые обеспечивают не только успешное усвоение ими системы научных знаний, умений и навыков (академических результатов), позволяющих продолжить образование на следующей ступени, но и жизненной компетенции, составляющей основу социальной успешности.</w:t>
      </w:r>
    </w:p>
    <w:p w14:paraId="2CB602A0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 xml:space="preserve">            В основу </w:t>
      </w:r>
      <w:r w:rsidRPr="004973B5">
        <w:rPr>
          <w:rFonts w:ascii="Times New Roman" w:eastAsia="Calibri" w:hAnsi="Times New Roman" w:cs="Times New Roman"/>
          <w:spacing w:val="2"/>
          <w:kern w:val="1"/>
          <w:sz w:val="24"/>
          <w:szCs w:val="24"/>
        </w:rPr>
        <w:t>формирования</w:t>
      </w:r>
      <w:r w:rsidRPr="004973B5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 адаптированной программы</w:t>
      </w:r>
      <w:r w:rsidRPr="004973B5">
        <w:rPr>
          <w:rFonts w:ascii="Times New Roman" w:eastAsia="Calibri" w:hAnsi="Times New Roman" w:cs="Times New Roman"/>
          <w:spacing w:val="2"/>
          <w:kern w:val="1"/>
          <w:sz w:val="24"/>
          <w:szCs w:val="24"/>
        </w:rPr>
        <w:t xml:space="preserve"> </w:t>
      </w: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 xml:space="preserve">обучающихся с ЗПР положены следующие </w:t>
      </w:r>
      <w:r w:rsidRPr="004973B5">
        <w:rPr>
          <w:rFonts w:ascii="Times New Roman" w:eastAsia="Calibri" w:hAnsi="Times New Roman" w:cs="Times New Roman"/>
          <w:b/>
          <w:i/>
          <w:kern w:val="1"/>
          <w:sz w:val="24"/>
          <w:szCs w:val="24"/>
        </w:rPr>
        <w:t>принципы:</w:t>
      </w:r>
    </w:p>
    <w:p w14:paraId="5D8F7C21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B5">
        <w:rPr>
          <w:rFonts w:ascii="Times New Roman" w:eastAsia="Calibri" w:hAnsi="Times New Roman" w:cs="Times New Roman"/>
          <w:sz w:val="24"/>
          <w:szCs w:val="24"/>
        </w:rPr>
        <w:t>• </w:t>
      </w: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 xml:space="preserve">принципы государственной политики РФ в области образования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общедоступность образования, адаптивность системы образования к уровням и особенностям развития и подготовки учащихся и воспитанников и др.); </w:t>
      </w:r>
    </w:p>
    <w:p w14:paraId="6499ED2E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B5">
        <w:rPr>
          <w:rFonts w:ascii="Times New Roman" w:eastAsia="Calibri" w:hAnsi="Times New Roman" w:cs="Times New Roman"/>
          <w:sz w:val="24"/>
          <w:szCs w:val="24"/>
        </w:rPr>
        <w:t>• </w:t>
      </w: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>принцип учета типологических и индивидуальных образовательных потребностей учащихся;</w:t>
      </w:r>
    </w:p>
    <w:p w14:paraId="002CECD5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B5">
        <w:rPr>
          <w:rFonts w:ascii="Times New Roman" w:eastAsia="Calibri" w:hAnsi="Times New Roman" w:cs="Times New Roman"/>
          <w:sz w:val="24"/>
          <w:szCs w:val="24"/>
        </w:rPr>
        <w:t>• </w:t>
      </w: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>принцип коррекционной направленности образовательного процесса;</w:t>
      </w:r>
    </w:p>
    <w:p w14:paraId="5686692A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B5">
        <w:rPr>
          <w:rFonts w:ascii="Times New Roman" w:eastAsia="Calibri" w:hAnsi="Times New Roman" w:cs="Times New Roman"/>
          <w:sz w:val="24"/>
          <w:szCs w:val="24"/>
        </w:rPr>
        <w:t>• </w:t>
      </w: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>принцип развивающей направленности образовательного процесса, ориентирующий его на развитие личности обучающегося и расширение его «зоны ближайшего развития» с учетом особых образовательных потребностей;</w:t>
      </w:r>
    </w:p>
    <w:p w14:paraId="7D7D5C87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B5">
        <w:rPr>
          <w:rFonts w:ascii="Times New Roman" w:eastAsia="Calibri" w:hAnsi="Times New Roman" w:cs="Times New Roman"/>
          <w:sz w:val="24"/>
          <w:szCs w:val="24"/>
        </w:rPr>
        <w:lastRenderedPageBreak/>
        <w:t>• </w:t>
      </w: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>принцип преемственности, предполагающий при проектировании</w:t>
      </w:r>
      <w:r w:rsidRPr="004973B5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 адаптированной программы</w:t>
      </w: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начального общего образования ориентировку на программу основного общего образования, что обеспечивает непрерывность образования учащихся с задержкой психического развития;</w:t>
      </w:r>
    </w:p>
    <w:p w14:paraId="4D53A153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4973B5">
        <w:rPr>
          <w:rFonts w:ascii="Times New Roman" w:eastAsia="Calibri" w:hAnsi="Times New Roman" w:cs="Times New Roman"/>
          <w:sz w:val="24"/>
          <w:szCs w:val="24"/>
        </w:rPr>
        <w:t>• </w:t>
      </w: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>принцип целостности содержания образования.</w:t>
      </w:r>
    </w:p>
    <w:p w14:paraId="1C60D7C7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4973B5">
        <w:rPr>
          <w:rFonts w:ascii="Times New Roman" w:eastAsia="Calibri" w:hAnsi="Times New Roman" w:cs="Times New Roman"/>
          <w:sz w:val="24"/>
          <w:szCs w:val="24"/>
        </w:rPr>
        <w:t xml:space="preserve"> • </w:t>
      </w: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 xml:space="preserve">принцип направленности на формирование деятельности, обеспечивает возможность овладения учащимися с задержкой психического развития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  </w:t>
      </w:r>
    </w:p>
    <w:p w14:paraId="4A42B2FA" w14:textId="77777777" w:rsidR="00017254" w:rsidRPr="004973B5" w:rsidRDefault="00017254" w:rsidP="00017254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B5">
        <w:rPr>
          <w:rFonts w:ascii="Times New Roman" w:eastAsia="Calibri" w:hAnsi="Times New Roman" w:cs="Times New Roman"/>
          <w:sz w:val="24"/>
          <w:szCs w:val="24"/>
        </w:rPr>
        <w:t>• </w:t>
      </w: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>принцип переноса усвоенных знаний, умений, навыков и отношений, сформированных в условиях учебной ситуации, в различные жизненные ситуации, что обеспечит готовность учащегося к самостоятельной ориентировке и активной деятельности в реальном мире;</w:t>
      </w:r>
    </w:p>
    <w:p w14:paraId="7BD8F7CF" w14:textId="77777777" w:rsidR="00017254" w:rsidRPr="004973B5" w:rsidRDefault="00017254" w:rsidP="000172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973B5">
        <w:rPr>
          <w:rFonts w:ascii="Times New Roman" w:eastAsia="Calibri" w:hAnsi="Times New Roman" w:cs="Times New Roman"/>
          <w:sz w:val="24"/>
          <w:szCs w:val="24"/>
        </w:rPr>
        <w:t xml:space="preserve">   • </w:t>
      </w:r>
      <w:r w:rsidRPr="004973B5">
        <w:rPr>
          <w:rFonts w:ascii="Times New Roman" w:eastAsia="Calibri" w:hAnsi="Times New Roman" w:cs="Times New Roman"/>
          <w:kern w:val="1"/>
          <w:sz w:val="24"/>
          <w:szCs w:val="24"/>
        </w:rPr>
        <w:t>принцип сотрудничества с семьей.</w:t>
      </w:r>
      <w:r w:rsidRPr="004973B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DA7BBFB" w14:textId="77777777" w:rsidR="00017254" w:rsidRPr="004973B5" w:rsidRDefault="00017254" w:rsidP="000172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6E368B9" w14:textId="77777777" w:rsidR="00017254" w:rsidRPr="004973B5" w:rsidRDefault="00017254" w:rsidP="00017254">
      <w:pPr>
        <w:pStyle w:val="Style2"/>
        <w:widowControl/>
        <w:spacing w:line="240" w:lineRule="auto"/>
        <w:ind w:firstLine="567"/>
        <w:rPr>
          <w:rFonts w:eastAsia="Calibri"/>
          <w:b/>
        </w:rPr>
      </w:pPr>
      <w:r w:rsidRPr="004973B5">
        <w:rPr>
          <w:rFonts w:eastAsia="Calibri"/>
        </w:rPr>
        <w:t xml:space="preserve">Содержание  программы </w:t>
      </w:r>
      <w:r w:rsidRPr="004973B5">
        <w:rPr>
          <w:rFonts w:eastAsia="Calibri"/>
          <w:i/>
        </w:rPr>
        <w:t>полностью соответствует</w:t>
      </w:r>
      <w:r w:rsidRPr="004973B5">
        <w:rPr>
          <w:rFonts w:eastAsia="Calibri"/>
        </w:rPr>
        <w:t xml:space="preserve"> требованиям федерального компонента государственного</w:t>
      </w:r>
      <w:r w:rsidRPr="004973B5">
        <w:t xml:space="preserve"> </w:t>
      </w:r>
      <w:r w:rsidRPr="004973B5">
        <w:rPr>
          <w:rStyle w:val="FontStyle11"/>
        </w:rPr>
        <w:t>образовательного</w:t>
      </w:r>
      <w:r w:rsidRPr="004973B5">
        <w:rPr>
          <w:rFonts w:eastAsia="Calibri"/>
          <w:b/>
        </w:rPr>
        <w:t xml:space="preserve"> </w:t>
      </w:r>
      <w:r w:rsidRPr="004973B5">
        <w:rPr>
          <w:rFonts w:eastAsia="Calibri"/>
        </w:rPr>
        <w:t xml:space="preserve">стандарта начального образования, поэтому </w:t>
      </w:r>
      <w:r w:rsidRPr="004973B5">
        <w:rPr>
          <w:rFonts w:eastAsia="Calibri"/>
          <w:b/>
        </w:rPr>
        <w:t>изменения  в программу не внесены.</w:t>
      </w:r>
    </w:p>
    <w:p w14:paraId="4D354132" w14:textId="77777777" w:rsidR="00017254" w:rsidRPr="004973B5" w:rsidRDefault="00017254" w:rsidP="00017254">
      <w:pPr>
        <w:pStyle w:val="Style2"/>
        <w:widowControl/>
        <w:spacing w:line="240" w:lineRule="auto"/>
        <w:ind w:firstLine="567"/>
        <w:rPr>
          <w:color w:val="000000"/>
        </w:rPr>
      </w:pPr>
    </w:p>
    <w:p w14:paraId="0F12F9A7" w14:textId="77777777" w:rsidR="00017254" w:rsidRPr="004973B5" w:rsidRDefault="00017254" w:rsidP="000172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973B5">
        <w:rPr>
          <w:rFonts w:ascii="Times New Roman" w:eastAsia="Times New Roman" w:hAnsi="Times New Roman"/>
          <w:sz w:val="24"/>
          <w:szCs w:val="24"/>
        </w:rPr>
        <w:t xml:space="preserve">      Изучение музыки  в начальной школы направлено на  формирование музыкальной культуры как неотъемлемой части духовной культуры школьников.  Введение детей в многообразный мир музыки через знакомство с музыкальными произведениями, доступными их восприятию и способствует решению следующих </w:t>
      </w:r>
      <w:r w:rsidRPr="004973B5">
        <w:rPr>
          <w:rFonts w:ascii="Times New Roman" w:eastAsia="Times New Roman" w:hAnsi="Times New Roman"/>
          <w:b/>
          <w:sz w:val="24"/>
          <w:szCs w:val="24"/>
        </w:rPr>
        <w:t>целей и задач</w:t>
      </w:r>
      <w:r w:rsidRPr="004973B5">
        <w:rPr>
          <w:rFonts w:ascii="Times New Roman" w:eastAsia="Times New Roman" w:hAnsi="Times New Roman"/>
          <w:sz w:val="24"/>
          <w:szCs w:val="24"/>
        </w:rPr>
        <w:t>:</w:t>
      </w:r>
    </w:p>
    <w:p w14:paraId="66003104" w14:textId="77777777" w:rsidR="00017254" w:rsidRPr="004973B5" w:rsidRDefault="00017254" w:rsidP="0001725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973B5">
        <w:rPr>
          <w:rFonts w:ascii="Times New Roman" w:eastAsia="Times New Roman" w:hAnsi="Times New Roman"/>
          <w:sz w:val="24"/>
          <w:szCs w:val="24"/>
        </w:rPr>
        <w:t>формирование основ музыкальной культуры через эмоциональное, активное восприятие музыки;</w:t>
      </w:r>
    </w:p>
    <w:p w14:paraId="30654CE2" w14:textId="77777777" w:rsidR="00017254" w:rsidRPr="004973B5" w:rsidRDefault="00017254" w:rsidP="0001725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973B5">
        <w:rPr>
          <w:rFonts w:ascii="Times New Roman" w:eastAsia="Times New Roman" w:hAnsi="Times New Roman"/>
          <w:sz w:val="24"/>
          <w:szCs w:val="24"/>
        </w:rPr>
        <w:t>воспитание интереса  и любви к музыкальному искусству, художественного вкуса, нравственных и эстетических чувств: любви к ближнему, к своему народу, к Родине, уважения к истории, традициям, музыкальной культуре разных народов мира;</w:t>
      </w:r>
    </w:p>
    <w:p w14:paraId="39433931" w14:textId="77777777" w:rsidR="00017254" w:rsidRPr="004973B5" w:rsidRDefault="00017254" w:rsidP="0001725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973B5">
        <w:rPr>
          <w:rFonts w:ascii="Times New Roman" w:eastAsia="Times New Roman" w:hAnsi="Times New Roman"/>
          <w:sz w:val="24"/>
          <w:szCs w:val="24"/>
        </w:rPr>
        <w:t xml:space="preserve">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деятельности. </w:t>
      </w:r>
    </w:p>
    <w:p w14:paraId="62F5E464" w14:textId="77777777" w:rsidR="00017254" w:rsidRPr="004973B5" w:rsidRDefault="00017254" w:rsidP="00017254">
      <w:pPr>
        <w:numPr>
          <w:ilvl w:val="0"/>
          <w:numId w:val="2"/>
        </w:numPr>
        <w:tabs>
          <w:tab w:val="left" w:pos="426"/>
          <w:tab w:val="left" w:pos="1843"/>
          <w:tab w:val="left" w:pos="1985"/>
          <w:tab w:val="left" w:pos="10080"/>
        </w:tabs>
        <w:autoSpaceDE w:val="0"/>
        <w:autoSpaceDN w:val="0"/>
        <w:spacing w:after="0" w:line="240" w:lineRule="auto"/>
        <w:ind w:right="436"/>
        <w:jc w:val="both"/>
        <w:rPr>
          <w:rFonts w:ascii="Times New Roman" w:eastAsia="Times New Roman" w:hAnsi="Times New Roman"/>
          <w:sz w:val="24"/>
          <w:szCs w:val="24"/>
        </w:rPr>
      </w:pPr>
      <w:r w:rsidRPr="004973B5">
        <w:rPr>
          <w:rFonts w:ascii="Times New Roman" w:eastAsia="Times New Roman" w:hAnsi="Times New Roman"/>
          <w:sz w:val="24"/>
          <w:szCs w:val="24"/>
        </w:rPr>
        <w:t xml:space="preserve">совершенствование умений и навыков хорового пения (выразительность звучания, кантилена, унисон, расширение объема дыхания, дикция, артикуляция, пение </w:t>
      </w:r>
      <w:r w:rsidRPr="004973B5">
        <w:rPr>
          <w:rFonts w:ascii="Times New Roman" w:eastAsia="Times New Roman" w:hAnsi="Times New Roman"/>
          <w:sz w:val="24"/>
          <w:szCs w:val="24"/>
          <w:lang w:val="en-US"/>
        </w:rPr>
        <w:t>acapella</w:t>
      </w:r>
      <w:r w:rsidRPr="004973B5">
        <w:rPr>
          <w:rFonts w:ascii="Times New Roman" w:eastAsia="Times New Roman" w:hAnsi="Times New Roman"/>
          <w:sz w:val="24"/>
          <w:szCs w:val="24"/>
        </w:rPr>
        <w:t>, пение хором, в ансамбле и др.);</w:t>
      </w:r>
    </w:p>
    <w:p w14:paraId="0E47B722" w14:textId="77777777" w:rsidR="00017254" w:rsidRPr="004973B5" w:rsidRDefault="00017254" w:rsidP="00017254">
      <w:pPr>
        <w:keepNext/>
        <w:numPr>
          <w:ilvl w:val="0"/>
          <w:numId w:val="2"/>
        </w:numPr>
        <w:tabs>
          <w:tab w:val="left" w:pos="426"/>
          <w:tab w:val="left" w:pos="1843"/>
          <w:tab w:val="left" w:pos="1985"/>
          <w:tab w:val="left" w:pos="10080"/>
        </w:tabs>
        <w:autoSpaceDE w:val="0"/>
        <w:autoSpaceDN w:val="0"/>
        <w:spacing w:after="0" w:line="240" w:lineRule="auto"/>
        <w:ind w:right="436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4973B5">
        <w:rPr>
          <w:rFonts w:ascii="Times New Roman" w:eastAsia="Times New Roman" w:hAnsi="Times New Roman"/>
          <w:sz w:val="24"/>
          <w:szCs w:val="24"/>
        </w:rPr>
        <w:t>расширение умений и навыков пластического интонирования музыки и ее исполнения с помощью музыкально-ритмических движений, а также элементарного музицирования на детских инструментах;</w:t>
      </w:r>
    </w:p>
    <w:p w14:paraId="70494EEB" w14:textId="77777777" w:rsidR="00017254" w:rsidRPr="004973B5" w:rsidRDefault="00017254" w:rsidP="00017254">
      <w:pPr>
        <w:keepNext/>
        <w:numPr>
          <w:ilvl w:val="0"/>
          <w:numId w:val="2"/>
        </w:numPr>
        <w:tabs>
          <w:tab w:val="left" w:pos="426"/>
          <w:tab w:val="left" w:pos="1843"/>
          <w:tab w:val="left" w:pos="1985"/>
          <w:tab w:val="left" w:pos="10080"/>
        </w:tabs>
        <w:autoSpaceDE w:val="0"/>
        <w:autoSpaceDN w:val="0"/>
        <w:spacing w:after="0" w:line="240" w:lineRule="auto"/>
        <w:ind w:right="436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4973B5">
        <w:rPr>
          <w:rFonts w:ascii="Times New Roman" w:eastAsia="Times New Roman" w:hAnsi="Times New Roman"/>
          <w:sz w:val="24"/>
          <w:szCs w:val="24"/>
        </w:rPr>
        <w:t>активное включение в процесс музицирования творческих импровизаций (речевых, вокальных, ритмических, инструментальных, пластических, художественных);</w:t>
      </w:r>
    </w:p>
    <w:p w14:paraId="476576B8" w14:textId="77777777" w:rsidR="00017254" w:rsidRPr="004973B5" w:rsidRDefault="00017254" w:rsidP="00017254">
      <w:pPr>
        <w:numPr>
          <w:ilvl w:val="0"/>
          <w:numId w:val="2"/>
        </w:numPr>
        <w:tabs>
          <w:tab w:val="left" w:pos="426"/>
          <w:tab w:val="left" w:pos="1843"/>
          <w:tab w:val="left" w:pos="1985"/>
          <w:tab w:val="left" w:pos="10080"/>
        </w:tabs>
        <w:autoSpaceDE w:val="0"/>
        <w:autoSpaceDN w:val="0"/>
        <w:spacing w:after="0" w:line="240" w:lineRule="auto"/>
        <w:ind w:right="436"/>
        <w:jc w:val="both"/>
        <w:rPr>
          <w:rFonts w:ascii="Times New Roman" w:eastAsia="Times New Roman" w:hAnsi="Times New Roman"/>
          <w:sz w:val="24"/>
          <w:szCs w:val="24"/>
        </w:rPr>
      </w:pPr>
      <w:r w:rsidRPr="004973B5">
        <w:rPr>
          <w:rFonts w:ascii="Times New Roman" w:eastAsia="Times New Roman" w:hAnsi="Times New Roman"/>
          <w:sz w:val="24"/>
          <w:szCs w:val="24"/>
        </w:rPr>
        <w:t>накопление сведений из области музыкальной грамоты, знаний о музыке, музыкантах, исполнителях и исполнительских коллектива.</w:t>
      </w:r>
    </w:p>
    <w:p w14:paraId="1A8859AC" w14:textId="77777777" w:rsidR="00017254" w:rsidRPr="004973B5" w:rsidRDefault="00017254" w:rsidP="00017254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73B5">
        <w:rPr>
          <w:rFonts w:ascii="Times New Roman" w:eastAsia="Calibri" w:hAnsi="Times New Roman" w:cs="Times New Roman"/>
          <w:sz w:val="24"/>
          <w:szCs w:val="24"/>
        </w:rPr>
        <w:t xml:space="preserve">           Содержание программы полностью </w:t>
      </w:r>
      <w:r w:rsidRPr="004973B5">
        <w:rPr>
          <w:rFonts w:ascii="Times New Roman" w:eastAsia="Calibri" w:hAnsi="Times New Roman" w:cs="Times New Roman"/>
          <w:i/>
          <w:sz w:val="24"/>
          <w:szCs w:val="24"/>
        </w:rPr>
        <w:t xml:space="preserve">соответствует </w:t>
      </w:r>
      <w:r w:rsidRPr="004973B5">
        <w:rPr>
          <w:rFonts w:ascii="Times New Roman" w:eastAsia="Calibri" w:hAnsi="Times New Roman" w:cs="Times New Roman"/>
          <w:sz w:val="24"/>
          <w:szCs w:val="24"/>
        </w:rPr>
        <w:t xml:space="preserve">требованиям федерального компонента государственного образовательного стандарта начального образования, поэтому </w:t>
      </w:r>
      <w:r w:rsidRPr="004973B5">
        <w:rPr>
          <w:rFonts w:ascii="Times New Roman" w:eastAsia="Calibri" w:hAnsi="Times New Roman" w:cs="Times New Roman"/>
          <w:b/>
          <w:sz w:val="24"/>
          <w:szCs w:val="24"/>
        </w:rPr>
        <w:t>изменения  и дополнения в программу не внесены.</w:t>
      </w:r>
    </w:p>
    <w:p w14:paraId="7BE4D361" w14:textId="77777777" w:rsidR="00017254" w:rsidRPr="004973B5" w:rsidRDefault="00017254" w:rsidP="00017254">
      <w:pPr>
        <w:tabs>
          <w:tab w:val="left" w:pos="426"/>
          <w:tab w:val="left" w:pos="1843"/>
          <w:tab w:val="left" w:pos="1985"/>
          <w:tab w:val="left" w:pos="10080"/>
        </w:tabs>
        <w:autoSpaceDE w:val="0"/>
        <w:autoSpaceDN w:val="0"/>
        <w:spacing w:after="0" w:line="240" w:lineRule="auto"/>
        <w:ind w:left="720" w:right="436"/>
        <w:jc w:val="both"/>
        <w:rPr>
          <w:rFonts w:ascii="Times New Roman" w:eastAsia="Times New Roman" w:hAnsi="Times New Roman"/>
          <w:sz w:val="24"/>
          <w:szCs w:val="24"/>
        </w:rPr>
      </w:pPr>
    </w:p>
    <w:p w14:paraId="148E1D69" w14:textId="77777777" w:rsidR="00017254" w:rsidRPr="004973B5" w:rsidRDefault="00017254" w:rsidP="00017254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973B5">
        <w:rPr>
          <w:rFonts w:ascii="Times New Roman" w:eastAsia="Times New Roman" w:hAnsi="Times New Roman"/>
          <w:b/>
          <w:sz w:val="24"/>
          <w:szCs w:val="24"/>
        </w:rPr>
        <w:t>Рабочая  программа рассчитана на 34 ч, 1 час в неделю.</w:t>
      </w:r>
    </w:p>
    <w:p w14:paraId="2B0B11A6" w14:textId="77777777" w:rsidR="00017254" w:rsidRPr="004973B5" w:rsidRDefault="00017254" w:rsidP="00017254">
      <w:pPr>
        <w:spacing w:after="0" w:line="240" w:lineRule="auto"/>
        <w:ind w:left="142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973B5">
        <w:rPr>
          <w:rFonts w:ascii="Times New Roman" w:hAnsi="Times New Roman"/>
          <w:b/>
          <w:bCs/>
          <w:color w:val="000000"/>
          <w:sz w:val="24"/>
          <w:szCs w:val="24"/>
        </w:rPr>
        <w:t>Срок реализации программы – 1 год.</w:t>
      </w:r>
    </w:p>
    <w:p w14:paraId="62B0D23D" w14:textId="77777777" w:rsidR="00017254" w:rsidRPr="004973B5" w:rsidRDefault="00017254" w:rsidP="00017254">
      <w:pPr>
        <w:spacing w:after="0" w:line="240" w:lineRule="auto"/>
        <w:ind w:left="142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47E4C32" w14:textId="77777777" w:rsidR="00017254" w:rsidRPr="004973B5" w:rsidRDefault="00017254" w:rsidP="00017254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C3DF26D" w14:textId="77777777" w:rsidR="00017254" w:rsidRDefault="00017254" w:rsidP="000172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1F8A3EC1" w14:textId="77777777" w:rsidR="00017254" w:rsidRDefault="00017254" w:rsidP="00017254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Место   учебного предмета в учебном курсе</w:t>
      </w:r>
    </w:p>
    <w:p w14:paraId="15962F08" w14:textId="77777777" w:rsidR="00017254" w:rsidRDefault="00017254" w:rsidP="00017254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D97133C" w14:textId="77777777" w:rsidR="00017254" w:rsidRPr="004973B5" w:rsidRDefault="00017254" w:rsidP="004973B5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В соответствии </w:t>
      </w:r>
      <w:r w:rsidRPr="00B16E71">
        <w:rPr>
          <w:rFonts w:ascii="Times New Roman" w:hAnsi="Times New Roman" w:cs="Times New Roman"/>
          <w:sz w:val="24"/>
          <w:szCs w:val="24"/>
        </w:rPr>
        <w:t xml:space="preserve">с  </w:t>
      </w:r>
      <w:r w:rsidRPr="00B16E71">
        <w:rPr>
          <w:rFonts w:ascii="Times New Roman" w:hAnsi="Times New Roman" w:cs="Times New Roman"/>
        </w:rPr>
        <w:t>календарным учебным графиком школы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 в начальных классах на учебный предмет «Музыка» отводится </w:t>
      </w:r>
      <w:r>
        <w:rPr>
          <w:rFonts w:ascii="Times New Roman" w:hAnsi="Times New Roman"/>
          <w:b/>
          <w:sz w:val="24"/>
          <w:szCs w:val="24"/>
        </w:rPr>
        <w:t>135 часов</w:t>
      </w:r>
      <w:r>
        <w:rPr>
          <w:rFonts w:ascii="Times New Roman" w:hAnsi="Times New Roman"/>
          <w:sz w:val="24"/>
          <w:szCs w:val="24"/>
        </w:rPr>
        <w:t xml:space="preserve"> (из расчета 1 час в неделю), из них: 1 класс- </w:t>
      </w:r>
      <w:r>
        <w:rPr>
          <w:rFonts w:ascii="Times New Roman" w:hAnsi="Times New Roman"/>
          <w:b/>
          <w:sz w:val="24"/>
          <w:szCs w:val="24"/>
        </w:rPr>
        <w:t>33 часа</w:t>
      </w:r>
      <w:r>
        <w:rPr>
          <w:rFonts w:ascii="Times New Roman" w:hAnsi="Times New Roman"/>
          <w:sz w:val="24"/>
          <w:szCs w:val="24"/>
        </w:rPr>
        <w:t>,</w:t>
      </w:r>
      <w:r w:rsidRPr="00542DB7">
        <w:rPr>
          <w:rFonts w:cs="Times New Roman"/>
          <w:b/>
          <w:sz w:val="28"/>
          <w:szCs w:val="28"/>
        </w:rPr>
        <w:t xml:space="preserve"> </w:t>
      </w:r>
      <w:r w:rsidRPr="00542DB7">
        <w:rPr>
          <w:rFonts w:ascii="Times New Roman" w:hAnsi="Times New Roman" w:cs="Times New Roman"/>
          <w:b/>
          <w:sz w:val="24"/>
          <w:szCs w:val="24"/>
        </w:rPr>
        <w:t>в 1   дополнительном классе</w:t>
      </w:r>
      <w:r w:rsidRPr="00542DB7">
        <w:rPr>
          <w:rFonts w:ascii="Times New Roman" w:hAnsi="Times New Roman" w:cs="Times New Roman"/>
          <w:sz w:val="24"/>
          <w:szCs w:val="24"/>
        </w:rPr>
        <w:t xml:space="preserve"> — </w:t>
      </w:r>
      <w:r w:rsidRPr="00542DB7">
        <w:rPr>
          <w:rFonts w:ascii="Times New Roman" w:hAnsi="Times New Roman" w:cs="Times New Roman"/>
          <w:b/>
          <w:sz w:val="24"/>
          <w:szCs w:val="24"/>
        </w:rPr>
        <w:t>33ч</w:t>
      </w:r>
      <w:r w:rsidRPr="00542DB7">
        <w:rPr>
          <w:rFonts w:ascii="Times New Roman" w:hAnsi="Times New Roman" w:cs="Times New Roman"/>
          <w:sz w:val="24"/>
          <w:szCs w:val="24"/>
        </w:rPr>
        <w:t xml:space="preserve"> (1 ч в неделю, 33 учебные недели),</w:t>
      </w:r>
      <w:r>
        <w:rPr>
          <w:rFonts w:ascii="Times New Roman" w:hAnsi="Times New Roman"/>
          <w:sz w:val="24"/>
          <w:szCs w:val="24"/>
        </w:rPr>
        <w:t xml:space="preserve"> во 2-4 классах по </w:t>
      </w:r>
      <w:r>
        <w:rPr>
          <w:rFonts w:ascii="Times New Roman" w:hAnsi="Times New Roman"/>
          <w:b/>
          <w:sz w:val="24"/>
          <w:szCs w:val="24"/>
        </w:rPr>
        <w:t>34 часа</w:t>
      </w:r>
      <w:r>
        <w:rPr>
          <w:rFonts w:ascii="Times New Roman" w:hAnsi="Times New Roman"/>
          <w:sz w:val="24"/>
          <w:szCs w:val="24"/>
        </w:rPr>
        <w:t xml:space="preserve">. На изучение предмета «Музыка» во </w:t>
      </w:r>
      <w:r>
        <w:rPr>
          <w:rFonts w:ascii="Times New Roman" w:hAnsi="Times New Roman"/>
          <w:b/>
          <w:sz w:val="24"/>
          <w:szCs w:val="24"/>
        </w:rPr>
        <w:t xml:space="preserve">4  </w:t>
      </w:r>
      <w:r>
        <w:rPr>
          <w:rFonts w:ascii="Times New Roman" w:hAnsi="Times New Roman"/>
          <w:sz w:val="24"/>
          <w:szCs w:val="24"/>
        </w:rPr>
        <w:t xml:space="preserve">классе начальной школы отводится 1 ч в неделю, всего – </w:t>
      </w:r>
      <w:r>
        <w:rPr>
          <w:rFonts w:ascii="Times New Roman" w:hAnsi="Times New Roman"/>
          <w:b/>
          <w:sz w:val="24"/>
          <w:szCs w:val="24"/>
        </w:rPr>
        <w:t>34 ч</w:t>
      </w:r>
      <w:r>
        <w:rPr>
          <w:rFonts w:ascii="Times New Roman" w:hAnsi="Times New Roman"/>
          <w:sz w:val="24"/>
          <w:szCs w:val="24"/>
        </w:rPr>
        <w:t xml:space="preserve"> (34 учебные недели).</w:t>
      </w:r>
    </w:p>
    <w:p w14:paraId="67C9A9A7" w14:textId="77777777" w:rsidR="00017254" w:rsidRDefault="00017254" w:rsidP="004973B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Содержание  тем учебного предмета </w:t>
      </w:r>
    </w:p>
    <w:p w14:paraId="3E7E6919" w14:textId="77777777" w:rsidR="00017254" w:rsidRDefault="00017254" w:rsidP="000172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1292C079" w14:textId="77777777" w:rsidR="00017254" w:rsidRDefault="00017254" w:rsidP="0001725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Структуру программы составляют разделы, в которых обозначены основные содержательные линии, указаны музыкальные произведения. Названия разделов являются выражением художественно-педагогической идеи блока уроков, четверти, года.</w:t>
      </w:r>
    </w:p>
    <w:p w14:paraId="22EE9403" w14:textId="77777777" w:rsidR="00017254" w:rsidRDefault="00017254" w:rsidP="0001725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Занятия в I классе носят пропедевтический, вводный характер и предполагают знакомство детей с музыкой в широком жизненном конспекте. В программе данного класса два раздела: «Музыка вокруг нас» и «Музыка и ты».</w:t>
      </w:r>
    </w:p>
    <w:p w14:paraId="35B0F774" w14:textId="77777777" w:rsidR="00017254" w:rsidRDefault="00017254" w:rsidP="0001725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/>
          <w:sz w:val="24"/>
          <w:szCs w:val="24"/>
        </w:rPr>
        <w:t>программе  II</w:t>
      </w:r>
      <w:proofErr w:type="gramEnd"/>
      <w:r>
        <w:rPr>
          <w:rFonts w:ascii="Times New Roman" w:hAnsi="Times New Roman"/>
          <w:sz w:val="24"/>
          <w:szCs w:val="24"/>
        </w:rPr>
        <w:t>-  IV классов семь разделов: «Россия – Родина моя», «День полный событий», «О России петь - что стремиться в храм», «Гори, гори ясно, чтобы не погасло!», «В музыкальном театре», «В концертном зале» и «Чтоб музыкантом быть, так надобно уменье…»</w:t>
      </w:r>
    </w:p>
    <w:p w14:paraId="6111F81A" w14:textId="77777777" w:rsidR="00017254" w:rsidRDefault="00017254" w:rsidP="000172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0967EAEB" w14:textId="77777777" w:rsidR="00017254" w:rsidRDefault="00017254" w:rsidP="004973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 разделов</w:t>
      </w:r>
    </w:p>
    <w:p w14:paraId="72ABFB4E" w14:textId="77777777" w:rsidR="00017254" w:rsidRDefault="00017254" w:rsidP="0001725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I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«Россия – Родина моя»</w:t>
      </w:r>
    </w:p>
    <w:p w14:paraId="4AD4D98B" w14:textId="77777777" w:rsidR="00017254" w:rsidRDefault="00017254" w:rsidP="00017254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Первый раздел раскрывает мысль о мелодии как песенном начале, которое находит воплощение в различных музыкальных жанрах и формах русской музыки. Вокальное начало, русский мелос проходит через творчество всех выдающихся отечественных композиторов – композиторов разных школ, направлений, эпох. От детской песни, исполняемой всем классом, через главную песню нашей Родины, к петровским кантам, лирическим романсам, кантате, увертюре, симфонии, концерту и синтетическому жанру – опере – такой путь развития проходят учащиеся II– IV классов, изучая раздел «Россия – Родина моя».</w:t>
      </w:r>
    </w:p>
    <w:p w14:paraId="62AA8D39" w14:textId="77777777" w:rsidR="00017254" w:rsidRDefault="00017254" w:rsidP="0001725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II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«День, полный событий»</w:t>
      </w:r>
    </w:p>
    <w:p w14:paraId="43F8BAD8" w14:textId="77777777" w:rsidR="00017254" w:rsidRDefault="00017254" w:rsidP="0001725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данного раздела – раскрыть перед учащимися самые разные направления связи музыки с жизнью, помочь им глубже и тоньше почувствовать и познать внутренний мир человека, ярче ощутить красоту природы, целенаправленно формировать способность воспринимать музыку как искусство, выразительное по своей природе, как интонационно-образную речь, обращённую тем или иным композитором к сердцу, уму и душе человека.</w:t>
      </w:r>
    </w:p>
    <w:p w14:paraId="3824C2F7" w14:textId="77777777" w:rsidR="00017254" w:rsidRDefault="00017254" w:rsidP="0001725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данного раздела во II классе – это день двух непохожих детей, запечатленных в музыкальных образах. Существенно то, что музыка этого раздела представлена преимущественно произведениями двух композиторов – П. Чайковского и С. Прокофьева. Это позволяет привлечь внимание учащихся к стилевым особенностям музыкальной речи каждого из них.</w:t>
      </w:r>
    </w:p>
    <w:p w14:paraId="7558570B" w14:textId="77777777" w:rsidR="00017254" w:rsidRDefault="00017254" w:rsidP="0001725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III классе состоятся встречи с разными персонажами – музыкальными образами («Портрет в музыке», «В каждой интонации спрятан человек», «В детской», «На прогулке»).</w:t>
      </w:r>
    </w:p>
    <w:p w14:paraId="59102E9D" w14:textId="77777777" w:rsidR="00017254" w:rsidRDefault="00017254" w:rsidP="00017254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/>
          <w:sz w:val="24"/>
          <w:szCs w:val="24"/>
        </w:rPr>
        <w:t>IV  классе</w:t>
      </w:r>
      <w:proofErr w:type="gramEnd"/>
      <w:r>
        <w:rPr>
          <w:rFonts w:ascii="Times New Roman" w:hAnsi="Times New Roman"/>
          <w:sz w:val="24"/>
          <w:szCs w:val="24"/>
        </w:rPr>
        <w:t xml:space="preserve"> день, полный событий, мы отслеживаем на примере определённого периода жизни Александра Сергеевича Пушкина. Музыкальные впечатления А. Пушкина, музыкально-поэтические образы, связанные с его творчеством, позволят учащимся </w:t>
      </w:r>
      <w:r>
        <w:rPr>
          <w:rFonts w:ascii="Times New Roman" w:hAnsi="Times New Roman"/>
          <w:sz w:val="24"/>
          <w:szCs w:val="24"/>
        </w:rPr>
        <w:lastRenderedPageBreak/>
        <w:t>продолжить знакомство с лучшими образцами народной и классической музыки, углубить свои познания в области её интонационной выразительности.</w:t>
      </w:r>
    </w:p>
    <w:p w14:paraId="5CD93358" w14:textId="77777777" w:rsidR="00017254" w:rsidRDefault="00017254" w:rsidP="0001725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III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«О России петь – что стремиться в храм»</w:t>
      </w:r>
    </w:p>
    <w:p w14:paraId="1393AFE8" w14:textId="77777777" w:rsidR="00017254" w:rsidRDefault="00017254" w:rsidP="0001725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Этот раздел учебника назван поэтической строкой Игоря Северянина из его стихотворения «Запевка». Раздел является абсолютно новым в содержании предмета «Музыка» в общеобразовательной школе.  Он посвящён постепенному и очень бережному введению учащихся I –IV классов в художественные образы духовной музыки. На начальном этапе это пьесы из «Детского альбома» П. Чайковского («Утренняя молитва» и «В церкви»), народные песнопения о Рождестве, Сергии Радонежском, колокольные звоны. Иначе говоря, </w:t>
      </w:r>
      <w:proofErr w:type="gramStart"/>
      <w:r>
        <w:rPr>
          <w:rFonts w:ascii="Times New Roman" w:hAnsi="Times New Roman"/>
          <w:sz w:val="24"/>
          <w:szCs w:val="24"/>
        </w:rPr>
        <w:t>первые музыкальные впечатления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связанные с музыкой религиозной традиции, представлены сочинениями композиторов - классиков, духовным фольклором и только постепенно, по мере накопления музыкально-слуховых впечатлений, вводятся интонации молитв, звучащих в православном храме.</w:t>
      </w:r>
    </w:p>
    <w:p w14:paraId="23D01134" w14:textId="77777777" w:rsidR="00017254" w:rsidRDefault="00017254" w:rsidP="0001725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случайно на страницах данного раздела большое количество иллюстраций. Как органично сливаются в храме все виды искусства, так и на уроке музыки привлечение образов архитектуры, иконописи, живописи усилит, умножит музыкальные впечатления детей. Внутри раздела прослеживаются две линии: святые земли русской и значимые праздники православной церкви.</w:t>
      </w:r>
    </w:p>
    <w:p w14:paraId="0030BB08" w14:textId="77777777" w:rsidR="00017254" w:rsidRDefault="00017254" w:rsidP="0001725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Музыкальный фольклор представлен в учебно-методическом комплекте как синкретичный вид искусства, который тесно переплетается с жизнью, бытом, народными традициями. Поэтому жанры песенного и инструментального творчества, праздники русского народа рассматривается в широком жизненном контексте, в тесной связи с историей, природой, жизнью русского человека.</w:t>
      </w:r>
    </w:p>
    <w:p w14:paraId="6883CBCA" w14:textId="77777777" w:rsidR="00017254" w:rsidRDefault="00017254" w:rsidP="0001725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образцов русского музыкального фольклора, так же как и фольклоры других народов мира, включает в себя различные формы его воплощения: пение, инструментальное музицирование, движение под музыку и использование элементов танцев, имитацию среды бытования, декоративное оформление слушаемой и исполняемой музыки (костюм), инсценирование, «разыгрывание» песен, народные игры.</w:t>
      </w:r>
    </w:p>
    <w:p w14:paraId="232DF2D5" w14:textId="77777777" w:rsidR="00017254" w:rsidRDefault="00017254" w:rsidP="0001725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Первостепенная роль отводиться освоению жанров русской народной песни: детский фольклор, колыбельные, лирические, солдатские, трудовые, исторические, былины.</w:t>
      </w:r>
    </w:p>
    <w:p w14:paraId="34C98D34" w14:textId="77777777" w:rsidR="00017254" w:rsidRDefault="00017254" w:rsidP="00017254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Постижение народной музыкальной культуры начальной школе идёт по двум направлениям: во-первых, это изучение подлинных или стилизованных образцов народного фольклора; во-вторых, это знакомство с музыкальными произведениями композиторов, в которых ярко выражено фольклорное начало или использованы подлинные народные мелодии.</w:t>
      </w:r>
    </w:p>
    <w:p w14:paraId="333AC3BB" w14:textId="77777777" w:rsidR="00017254" w:rsidRDefault="00017254" w:rsidP="00017254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IV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«Гори, гори ясно, чтобы не погасло»</w:t>
      </w:r>
    </w:p>
    <w:p w14:paraId="7073AD7B" w14:textId="77777777" w:rsidR="00017254" w:rsidRDefault="00017254" w:rsidP="00017254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Музыкальный фольклор представлен в учебно-методическом комплекте как синкретичный вид искусства, который тесно переплетается с жизнью, бытом, народными традициями. Поэтому жанры песенного и инструментального творчества, праздники русского народа рассматривается в широком жизненном контексте, в тесной связи с историей, природой, жизнью русского человека.</w:t>
      </w:r>
    </w:p>
    <w:p w14:paraId="20D32BA4" w14:textId="77777777" w:rsidR="00017254" w:rsidRDefault="00017254" w:rsidP="0001725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Освоение образцов русского музыкального фольклора, так же как и фольклоры других народов мира, включает в себя различные формы его воплощения: пение, инструментальное музицирование, движение под музыку и использование элементов танцев, имитацию среды бытования, декоративное оформление слушаемой и исполняемой музыки (костюм), инсценирование, «разыгрывание» песен, народные игры.</w:t>
      </w:r>
    </w:p>
    <w:p w14:paraId="603DF20A" w14:textId="77777777" w:rsidR="00017254" w:rsidRDefault="00017254" w:rsidP="00017254">
      <w:pPr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Первостепенная роль отводиться освоению жанров русской народной песни: детский фольклор, колыбельные, лирические, солдатские, трудовые, исторические, былины.</w:t>
      </w:r>
    </w:p>
    <w:p w14:paraId="437B6411" w14:textId="77777777" w:rsidR="00017254" w:rsidRDefault="00017254" w:rsidP="00017254">
      <w:pPr>
        <w:spacing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Постижение народной музыкальной культуры начальной школе идёт по двум направлениям: во-первых, это изучение подлинных или стилизованных образцов народного фольклора; во-вторых, это знакомство с музыкальными произведениями композиторов, в которых ярко выражено фольклорное начало или использованы подлинные народные мелодии.</w:t>
      </w:r>
    </w:p>
    <w:p w14:paraId="6FBAB25F" w14:textId="77777777" w:rsidR="00017254" w:rsidRDefault="00017254" w:rsidP="00017254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Раздел V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«В музыкальном театре»</w:t>
      </w:r>
    </w:p>
    <w:p w14:paraId="6859CA50" w14:textId="77777777" w:rsidR="00017254" w:rsidRDefault="00017254" w:rsidP="00017254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Названия разделов «В музыкальном театре» и «В концертном зале» говорят сами за себя. В этих разделах предлагаются различные способы привлечения внимания учащихся к произведениям крупных форм. Это знакомство и с музыкально-сценическими жанрами (опера, балет, мюзикл, оперетта и др.), и с жанрами инструментально-симфоническими (сюита, концерт, увертюра, симфоническая </w:t>
      </w:r>
      <w:proofErr w:type="gramStart"/>
      <w:r>
        <w:rPr>
          <w:rFonts w:ascii="Times New Roman" w:hAnsi="Times New Roman"/>
          <w:sz w:val="24"/>
          <w:szCs w:val="24"/>
        </w:rPr>
        <w:t>сказка,  симфония</w:t>
      </w:r>
      <w:proofErr w:type="gramEnd"/>
      <w:r>
        <w:rPr>
          <w:rFonts w:ascii="Times New Roman" w:hAnsi="Times New Roman"/>
          <w:sz w:val="24"/>
          <w:szCs w:val="24"/>
        </w:rPr>
        <w:t>). Можно смело сказать, что цель этих разделов – заинтересовать детей этими жанрами, научить глубоко воспринимать музыку самой разной сложности, разбираться в музыкальной драматургии произведений на основе принципов музыкально-симфонического развития.</w:t>
      </w:r>
    </w:p>
    <w:p w14:paraId="57B35D2A" w14:textId="77777777" w:rsidR="00017254" w:rsidRDefault="00017254" w:rsidP="0001725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VI.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«В концертном зале»</w:t>
      </w:r>
    </w:p>
    <w:p w14:paraId="170A0900" w14:textId="77777777" w:rsidR="00017254" w:rsidRDefault="00017254" w:rsidP="0001725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Сквозной линией содержания всех учебников является мысль о триединстве «композитор - исполнитель – слушатель», которое предполагает накопление слухового опыта детей при восприятии различных музыкальных произведений, сочиненных русскими и зарубежными композиторами. Раздел «В концертном зале» помогает закрепить представления детей о таких музыкальных жанрах, как симфоническая сказка, фортепианная сюита, увертюра к опере, симфония, инструментальный концерт, камерные сочинения (песня, романс, инструментальная пьеса, соната).</w:t>
      </w:r>
    </w:p>
    <w:p w14:paraId="7707F853" w14:textId="77777777" w:rsidR="00017254" w:rsidRDefault="00017254" w:rsidP="00017254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Восприятие и исполнение произведений этого раздела направлено на то, чтобы осмыслить различные музыкальные формы (вариации, двухчастные и трёхчастные композиции), приёмы развития музыки (повтор, контраст, вариативность), особенности языка сочинений. Дети знакомятся не только с произведениями, написанными для симфонического оркестра и отдельных инструментов (фортепиано, флейта, скрипка, виолончель и др.), но и с известными исполнителями, концертными залами, исполнительскими конкурсами.</w:t>
      </w:r>
    </w:p>
    <w:p w14:paraId="07CE7241" w14:textId="77777777" w:rsidR="00017254" w:rsidRDefault="00017254" w:rsidP="0001725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VII.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«Чтоб музыкантом быть, так надобно уменье…»</w:t>
      </w:r>
    </w:p>
    <w:p w14:paraId="1601E2E2" w14:textId="77777777" w:rsidR="00017254" w:rsidRDefault="00017254" w:rsidP="00017254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Смысл данного раздела заключается в том, чтобы учащиеся осознали триединство деятельности композитора-исполнителя-слушателя, поняли их роль в жизни музыки и оценили значение самой музыки в жизни человека. В этом разделе обобщается предшествующий опыт общения детей с музыкой в каждом из классов: что они узнали о композиторах, исполнителях слушателями, исполнителями, «композиторами» стали сами.</w:t>
      </w:r>
    </w:p>
    <w:p w14:paraId="6169C593" w14:textId="77777777" w:rsidR="00017254" w:rsidRDefault="00017254" w:rsidP="00017254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31CD9190" w14:textId="77777777" w:rsidR="00017254" w:rsidRPr="002F39BE" w:rsidRDefault="00017254" w:rsidP="00017254">
      <w:pPr>
        <w:spacing w:line="240" w:lineRule="auto"/>
        <w:rPr>
          <w:rFonts w:ascii="Arial" w:eastAsia="Times New Roman" w:hAnsi="Arial" w:cs="Arial"/>
          <w:color w:val="000000"/>
          <w:sz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40"/>
        </w:rPr>
        <w:t xml:space="preserve">                          С</w:t>
      </w:r>
      <w:r w:rsidRPr="002F39BE">
        <w:rPr>
          <w:rFonts w:ascii="Times New Roman" w:eastAsia="Times New Roman" w:hAnsi="Times New Roman" w:cs="Times New Roman"/>
          <w:b/>
          <w:bCs/>
          <w:color w:val="000000"/>
          <w:sz w:val="28"/>
          <w:szCs w:val="40"/>
        </w:rPr>
        <w:t xml:space="preserve">одержание тем учебного </w:t>
      </w:r>
      <w:proofErr w:type="gramStart"/>
      <w:r w:rsidRPr="002F39BE">
        <w:rPr>
          <w:rFonts w:ascii="Times New Roman" w:eastAsia="Times New Roman" w:hAnsi="Times New Roman" w:cs="Times New Roman"/>
          <w:b/>
          <w:bCs/>
          <w:color w:val="000000"/>
          <w:sz w:val="28"/>
          <w:szCs w:val="40"/>
        </w:rPr>
        <w:t>предмета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40"/>
        </w:rPr>
        <w:t>«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40"/>
        </w:rPr>
        <w:t>Музыка», 3 класс</w:t>
      </w:r>
    </w:p>
    <w:p w14:paraId="36561023" w14:textId="77777777" w:rsidR="00017254" w:rsidRPr="005009B7" w:rsidRDefault="00017254" w:rsidP="000172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  <w:r w:rsidRPr="005009B7">
        <w:rPr>
          <w:rFonts w:ascii="Times New Roman" w:hAnsi="Times New Roman" w:cs="Times New Roman"/>
          <w:b/>
          <w:bCs/>
          <w:sz w:val="24"/>
          <w:szCs w:val="24"/>
        </w:rPr>
        <w:t xml:space="preserve">     «Россия – родина моя». </w:t>
      </w:r>
      <w:r w:rsidRPr="005009B7">
        <w:rPr>
          <w:rFonts w:ascii="Times New Roman" w:hAnsi="Times New Roman" w:cs="Times New Roman"/>
          <w:sz w:val="24"/>
          <w:szCs w:val="24"/>
        </w:rPr>
        <w:t xml:space="preserve">Мелодия - душа музыки. Природа и музыка (романс). Звучащие картины. «Виват, Россия!». «Наша слава – русская держава». Кантата «Александр Невский». Опера «Иван Сусанин». Утро. Портрет в музыке. В каждой интонации спрятан </w:t>
      </w:r>
      <w:proofErr w:type="gramStart"/>
      <w:r w:rsidRPr="005009B7">
        <w:rPr>
          <w:rFonts w:ascii="Times New Roman" w:hAnsi="Times New Roman" w:cs="Times New Roman"/>
          <w:sz w:val="24"/>
          <w:szCs w:val="24"/>
        </w:rPr>
        <w:t>человек .</w:t>
      </w:r>
      <w:proofErr w:type="gramEnd"/>
      <w:r w:rsidRPr="005009B7">
        <w:rPr>
          <w:rFonts w:ascii="Times New Roman" w:hAnsi="Times New Roman" w:cs="Times New Roman"/>
          <w:sz w:val="24"/>
          <w:szCs w:val="24"/>
        </w:rPr>
        <w:t xml:space="preserve">«В детской». Игры и игрушки. На прогулке. Вечер. </w:t>
      </w:r>
    </w:p>
    <w:p w14:paraId="1EB5EBDA" w14:textId="77777777" w:rsidR="00017254" w:rsidRPr="005009B7" w:rsidRDefault="00017254" w:rsidP="000172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009B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«О России петь – что стремиться в храм»</w:t>
      </w:r>
      <w:r w:rsidRPr="005009B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009B7">
        <w:rPr>
          <w:rFonts w:ascii="Times New Roman" w:hAnsi="Times New Roman" w:cs="Times New Roman"/>
          <w:sz w:val="24"/>
          <w:szCs w:val="24"/>
        </w:rPr>
        <w:t xml:space="preserve">Радуйся, Мария! «Богородице </w:t>
      </w:r>
      <w:proofErr w:type="spellStart"/>
      <w:r w:rsidRPr="005009B7">
        <w:rPr>
          <w:rFonts w:ascii="Times New Roman" w:hAnsi="Times New Roman" w:cs="Times New Roman"/>
          <w:sz w:val="24"/>
          <w:szCs w:val="24"/>
        </w:rPr>
        <w:t>Дево</w:t>
      </w:r>
      <w:proofErr w:type="spellEnd"/>
      <w:r w:rsidRPr="005009B7">
        <w:rPr>
          <w:rFonts w:ascii="Times New Roman" w:hAnsi="Times New Roman" w:cs="Times New Roman"/>
          <w:sz w:val="24"/>
          <w:szCs w:val="24"/>
        </w:rPr>
        <w:t xml:space="preserve">, радуйся!» Древнейшая песнь материнства. «Тихая моя, нежная моя, добрая моя мама!» Вербное воскресенье. </w:t>
      </w:r>
      <w:proofErr w:type="spellStart"/>
      <w:r w:rsidRPr="005009B7">
        <w:rPr>
          <w:rFonts w:ascii="Times New Roman" w:hAnsi="Times New Roman" w:cs="Times New Roman"/>
          <w:sz w:val="24"/>
          <w:szCs w:val="24"/>
        </w:rPr>
        <w:t>Вербочки</w:t>
      </w:r>
      <w:proofErr w:type="spellEnd"/>
      <w:r w:rsidRPr="005009B7">
        <w:rPr>
          <w:rFonts w:ascii="Times New Roman" w:hAnsi="Times New Roman" w:cs="Times New Roman"/>
          <w:sz w:val="24"/>
          <w:szCs w:val="24"/>
        </w:rPr>
        <w:t xml:space="preserve">. Святые земли Русской. Княгиня Ольга. Князь Владимир. </w:t>
      </w:r>
    </w:p>
    <w:p w14:paraId="4425DB91" w14:textId="77777777" w:rsidR="00017254" w:rsidRPr="005009B7" w:rsidRDefault="00017254" w:rsidP="000172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009B7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    «Гори, гори ясно, чтобы не погасло!»</w:t>
      </w:r>
      <w:r w:rsidRPr="005009B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009B7">
        <w:rPr>
          <w:rFonts w:ascii="Times New Roman" w:hAnsi="Times New Roman" w:cs="Times New Roman"/>
          <w:sz w:val="24"/>
          <w:szCs w:val="24"/>
        </w:rPr>
        <w:t>«Настрою гусли на старинный лад» (былины). Былина о Садко и Морском царе. Певцы русской старины (Баян.Садко). «Лель, мой Лель</w:t>
      </w:r>
      <w:r w:rsidRPr="005009B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009B7">
        <w:rPr>
          <w:rFonts w:ascii="Times New Roman" w:hAnsi="Times New Roman" w:cs="Times New Roman"/>
          <w:sz w:val="24"/>
          <w:szCs w:val="24"/>
        </w:rPr>
        <w:t>Звучащие картины. «Прощание с Масленицей</w:t>
      </w:r>
      <w:r w:rsidRPr="005009B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14:paraId="7B652D8D" w14:textId="77777777" w:rsidR="00017254" w:rsidRPr="005009B7" w:rsidRDefault="00017254" w:rsidP="000172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009B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«В музыкальном театре»</w:t>
      </w:r>
      <w:r w:rsidRPr="005009B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009B7">
        <w:rPr>
          <w:rFonts w:ascii="Times New Roman" w:hAnsi="Times New Roman" w:cs="Times New Roman"/>
          <w:sz w:val="24"/>
          <w:szCs w:val="24"/>
        </w:rPr>
        <w:t xml:space="preserve">Опера «Руслан и Людмила». «Орфей и Эвридика», Опера «Снегурочка». «Океан – море синее». В заповедном лесу. Опера –былина «Садко». Балет «Спящая красавица». В современных ритмах (мюзиклы). </w:t>
      </w:r>
    </w:p>
    <w:p w14:paraId="73917F4B" w14:textId="77777777" w:rsidR="00017254" w:rsidRPr="005009B7" w:rsidRDefault="00017254" w:rsidP="000172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009B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«В концертном </w:t>
      </w:r>
      <w:proofErr w:type="gramStart"/>
      <w:r w:rsidRPr="005009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зале »</w:t>
      </w:r>
      <w:r w:rsidRPr="005009B7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009B7">
        <w:rPr>
          <w:rFonts w:ascii="Times New Roman" w:hAnsi="Times New Roman" w:cs="Times New Roman"/>
          <w:sz w:val="24"/>
          <w:szCs w:val="24"/>
        </w:rPr>
        <w:t>Музыкальное</w:t>
      </w:r>
      <w:proofErr w:type="gramEnd"/>
      <w:r w:rsidRPr="005009B7">
        <w:rPr>
          <w:rFonts w:ascii="Times New Roman" w:hAnsi="Times New Roman" w:cs="Times New Roman"/>
          <w:sz w:val="24"/>
          <w:szCs w:val="24"/>
        </w:rPr>
        <w:t xml:space="preserve"> состязание (концерт).Музыкальные инструменты (флейта). Звучащие картины</w:t>
      </w:r>
      <w:r w:rsidRPr="005009B7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009B7">
        <w:rPr>
          <w:rFonts w:ascii="Times New Roman" w:hAnsi="Times New Roman" w:cs="Times New Roman"/>
          <w:sz w:val="24"/>
          <w:szCs w:val="24"/>
        </w:rPr>
        <w:t xml:space="preserve">Музыкальные инструменты (скрипка). </w:t>
      </w:r>
    </w:p>
    <w:p w14:paraId="2FCD50DD" w14:textId="77777777" w:rsidR="00017254" w:rsidRPr="005009B7" w:rsidRDefault="00017254" w:rsidP="000172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009B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«В концертном зале</w:t>
      </w:r>
      <w:r w:rsidRPr="005009B7">
        <w:rPr>
          <w:rFonts w:ascii="Times New Roman" w:hAnsi="Times New Roman" w:cs="Times New Roman"/>
          <w:i/>
          <w:iCs/>
          <w:sz w:val="24"/>
          <w:szCs w:val="24"/>
        </w:rPr>
        <w:t xml:space="preserve">». </w:t>
      </w:r>
      <w:r w:rsidRPr="005009B7">
        <w:rPr>
          <w:rFonts w:ascii="Times New Roman" w:hAnsi="Times New Roman" w:cs="Times New Roman"/>
          <w:sz w:val="24"/>
          <w:szCs w:val="24"/>
        </w:rPr>
        <w:t>Сюита «Пер Гюнт». «Героическая» (симфония). Мир Бетховена</w:t>
      </w:r>
      <w:r w:rsidRPr="005009B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14:paraId="72A4086C" w14:textId="77777777" w:rsidR="00017254" w:rsidRPr="005009B7" w:rsidRDefault="00017254" w:rsidP="000172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009B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«Чтоб музыкантом быть, так надобно уменье»</w:t>
      </w:r>
      <w:r w:rsidRPr="005009B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009B7">
        <w:rPr>
          <w:rFonts w:ascii="Times New Roman" w:hAnsi="Times New Roman" w:cs="Times New Roman"/>
          <w:sz w:val="24"/>
          <w:szCs w:val="24"/>
        </w:rPr>
        <w:t>«Чудо-музыка». Острый ритм – джаза звуки. «Люблю я грусть твоих просторов». Мир Прокофьева. Певцы родной природы (Э. Григ, П. Чайковский). Прославим радость на земле. «Радость к солнцу нас зовет».</w:t>
      </w:r>
    </w:p>
    <w:p w14:paraId="19E404C8" w14:textId="77777777" w:rsidR="00017254" w:rsidRPr="00EC6F0A" w:rsidRDefault="00017254" w:rsidP="00017254">
      <w:pPr>
        <w:shd w:val="clear" w:color="auto" w:fill="FFFFFF"/>
        <w:spacing w:before="319" w:line="240" w:lineRule="auto"/>
        <w:ind w:right="1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EC6F0A">
        <w:rPr>
          <w:rFonts w:ascii="Times New Roman" w:hAnsi="Times New Roman"/>
          <w:b/>
          <w:sz w:val="24"/>
          <w:szCs w:val="24"/>
        </w:rPr>
        <w:t>Музыкальный ряд.</w:t>
      </w:r>
    </w:p>
    <w:p w14:paraId="5B9835B6" w14:textId="77777777" w:rsidR="00017254" w:rsidRDefault="00017254" w:rsidP="00017254">
      <w:pPr>
        <w:shd w:val="clear" w:color="auto" w:fill="FFFFFF"/>
        <w:tabs>
          <w:tab w:val="left" w:pos="5460"/>
        </w:tabs>
        <w:spacing w:before="245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Раздел 1.   Россия — Родина моя (6 ч)</w:t>
      </w:r>
    </w:p>
    <w:p w14:paraId="795164C6" w14:textId="77777777" w:rsidR="00017254" w:rsidRDefault="00017254" w:rsidP="00017254">
      <w:pPr>
        <w:shd w:val="clear" w:color="auto" w:fill="FFFFFF"/>
        <w:spacing w:before="89" w:after="0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Главная мелодия 2-й части. </w:t>
      </w:r>
      <w:r>
        <w:rPr>
          <w:rFonts w:ascii="Times New Roman" w:eastAsia="Times New Roman" w:hAnsi="Times New Roman"/>
          <w:sz w:val="24"/>
          <w:szCs w:val="24"/>
        </w:rPr>
        <w:t>Из Симфонии № 4. П. Чай</w:t>
      </w:r>
      <w:r>
        <w:rPr>
          <w:rFonts w:ascii="Times New Roman" w:eastAsia="Times New Roman" w:hAnsi="Times New Roman"/>
          <w:sz w:val="24"/>
          <w:szCs w:val="24"/>
        </w:rPr>
        <w:softHyphen/>
        <w:t>ковский.</w:t>
      </w:r>
    </w:p>
    <w:p w14:paraId="42940215" w14:textId="77777777" w:rsidR="00017254" w:rsidRDefault="00017254" w:rsidP="00017254">
      <w:pPr>
        <w:shd w:val="clear" w:color="auto" w:fill="FFFFFF"/>
        <w:spacing w:before="2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Жаворонок. </w:t>
      </w:r>
      <w:r>
        <w:rPr>
          <w:rFonts w:ascii="Times New Roman" w:eastAsia="Times New Roman" w:hAnsi="Times New Roman"/>
          <w:sz w:val="24"/>
          <w:szCs w:val="24"/>
        </w:rPr>
        <w:t>М. Глинка, слова Н. Кукольника.</w:t>
      </w:r>
    </w:p>
    <w:p w14:paraId="4320A6BC" w14:textId="77777777" w:rsidR="00017254" w:rsidRDefault="00017254" w:rsidP="00017254">
      <w:pPr>
        <w:shd w:val="clear" w:color="auto" w:fill="FFFFFF"/>
        <w:spacing w:before="2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Благословляю вас, леса. </w:t>
      </w:r>
      <w:r>
        <w:rPr>
          <w:rFonts w:ascii="Times New Roman" w:eastAsia="Times New Roman" w:hAnsi="Times New Roman"/>
          <w:sz w:val="24"/>
          <w:szCs w:val="24"/>
        </w:rPr>
        <w:t>П. Чайковский, слова А. Толстого.</w:t>
      </w:r>
    </w:p>
    <w:p w14:paraId="56A96299" w14:textId="77777777" w:rsidR="00017254" w:rsidRDefault="00017254" w:rsidP="00017254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Звонче жаворонка пенье. </w:t>
      </w:r>
      <w:r>
        <w:rPr>
          <w:rFonts w:ascii="Times New Roman" w:eastAsia="Times New Roman" w:hAnsi="Times New Roman"/>
          <w:sz w:val="24"/>
          <w:szCs w:val="24"/>
        </w:rPr>
        <w:t>Н. Римский-Корсаков, слова А. Толстого.</w:t>
      </w:r>
    </w:p>
    <w:p w14:paraId="3B385B6D" w14:textId="77777777" w:rsidR="00017254" w:rsidRDefault="00017254" w:rsidP="00017254">
      <w:pPr>
        <w:shd w:val="clear" w:color="auto" w:fill="FFFFFF"/>
        <w:spacing w:before="5" w:after="0" w:line="240" w:lineRule="auto"/>
        <w:ind w:right="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Романс. </w:t>
      </w:r>
      <w:r>
        <w:rPr>
          <w:rFonts w:ascii="Times New Roman" w:eastAsia="Times New Roman" w:hAnsi="Times New Roman"/>
          <w:sz w:val="24"/>
          <w:szCs w:val="24"/>
        </w:rPr>
        <w:t>Из Музыкальных иллюстраций к повести А. Пуш</w:t>
      </w:r>
      <w:r>
        <w:rPr>
          <w:rFonts w:ascii="Times New Roman" w:eastAsia="Times New Roman" w:hAnsi="Times New Roman"/>
          <w:sz w:val="24"/>
          <w:szCs w:val="24"/>
        </w:rPr>
        <w:softHyphen/>
        <w:t>кина «Метель». Г. Свиридов.</w:t>
      </w:r>
    </w:p>
    <w:p w14:paraId="7C184840" w14:textId="77777777" w:rsidR="00017254" w:rsidRDefault="00017254" w:rsidP="00017254">
      <w:pPr>
        <w:shd w:val="clear" w:color="auto" w:fill="FFFFFF"/>
        <w:spacing w:before="2" w:after="0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Радуйся, </w:t>
      </w:r>
      <w:proofErr w:type="spellStart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Росско</w:t>
      </w:r>
      <w:proofErr w:type="spellEnd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земле; Орле Российский.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Виватные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канты. Неизвестные авторы </w:t>
      </w:r>
      <w:r>
        <w:rPr>
          <w:rFonts w:ascii="Times New Roman" w:eastAsia="Times New Roman" w:hAnsi="Times New Roman"/>
          <w:sz w:val="24"/>
          <w:szCs w:val="24"/>
          <w:lang w:val="en-US"/>
        </w:rPr>
        <w:t>XVIII</w:t>
      </w:r>
      <w:r>
        <w:rPr>
          <w:rFonts w:ascii="Times New Roman" w:eastAsia="Times New Roman" w:hAnsi="Times New Roman"/>
          <w:sz w:val="24"/>
          <w:szCs w:val="24"/>
        </w:rPr>
        <w:t xml:space="preserve"> в.</w:t>
      </w:r>
    </w:p>
    <w:p w14:paraId="4A98AF6B" w14:textId="77777777" w:rsidR="00017254" w:rsidRDefault="00017254" w:rsidP="00017254">
      <w:pPr>
        <w:shd w:val="clear" w:color="auto" w:fill="FFFFFF"/>
        <w:spacing w:before="2" w:after="0" w:line="240" w:lineRule="auto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Славны были наши деды; Вспомним, братцы, Русь и славу! </w:t>
      </w:r>
      <w:r>
        <w:rPr>
          <w:rFonts w:ascii="Times New Roman" w:eastAsia="Times New Roman" w:hAnsi="Times New Roman"/>
          <w:sz w:val="24"/>
          <w:szCs w:val="24"/>
        </w:rPr>
        <w:t>Русские народные песни.</w:t>
      </w:r>
    </w:p>
    <w:p w14:paraId="5E8E7290" w14:textId="77777777" w:rsidR="00017254" w:rsidRDefault="00017254" w:rsidP="00017254">
      <w:pPr>
        <w:shd w:val="clear" w:color="auto" w:fill="FFFFFF"/>
        <w:spacing w:before="2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Александр Невский. </w:t>
      </w:r>
      <w:r>
        <w:rPr>
          <w:rFonts w:ascii="Times New Roman" w:eastAsia="Times New Roman" w:hAnsi="Times New Roman"/>
          <w:sz w:val="24"/>
          <w:szCs w:val="24"/>
        </w:rPr>
        <w:t>Кантата (фрагменты). С. Прокофьев.</w:t>
      </w:r>
    </w:p>
    <w:p w14:paraId="19CDDE39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Иван Сусанин. </w:t>
      </w:r>
      <w:r>
        <w:rPr>
          <w:rFonts w:ascii="Times New Roman" w:eastAsia="Times New Roman" w:hAnsi="Times New Roman"/>
          <w:sz w:val="24"/>
          <w:szCs w:val="24"/>
        </w:rPr>
        <w:t>Опера (фрагменты). М. Глинка.</w:t>
      </w:r>
    </w:p>
    <w:p w14:paraId="09D2F75E" w14:textId="77777777" w:rsidR="00017254" w:rsidRDefault="00017254" w:rsidP="00017254">
      <w:pPr>
        <w:shd w:val="clear" w:color="auto" w:fill="FFFFFF"/>
        <w:spacing w:before="274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Раздел 2.  День, полный событий (4 ч)</w:t>
      </w:r>
    </w:p>
    <w:p w14:paraId="7D688FA3" w14:textId="77777777" w:rsidR="00017254" w:rsidRDefault="00017254" w:rsidP="00017254">
      <w:pPr>
        <w:shd w:val="clear" w:color="auto" w:fill="FFFFFF"/>
        <w:spacing w:before="9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Колыбельная.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П. </w:t>
      </w:r>
      <w:r>
        <w:rPr>
          <w:rFonts w:ascii="Times New Roman" w:eastAsia="Times New Roman" w:hAnsi="Times New Roman"/>
          <w:sz w:val="24"/>
          <w:szCs w:val="24"/>
        </w:rPr>
        <w:t>Чайковский, слова А. Майкова.</w:t>
      </w:r>
    </w:p>
    <w:p w14:paraId="2F5B4CCA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Утро. </w:t>
      </w:r>
      <w:r>
        <w:rPr>
          <w:rFonts w:ascii="Times New Roman" w:eastAsia="Times New Roman" w:hAnsi="Times New Roman"/>
          <w:sz w:val="24"/>
          <w:szCs w:val="24"/>
        </w:rPr>
        <w:t>Из сюиты «Пер Гюнт». Э. Григ.</w:t>
      </w:r>
    </w:p>
    <w:p w14:paraId="5C9D9C80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Заход солнца. </w:t>
      </w:r>
      <w:r>
        <w:rPr>
          <w:rFonts w:ascii="Times New Roman" w:eastAsia="Times New Roman" w:hAnsi="Times New Roman"/>
          <w:sz w:val="24"/>
          <w:szCs w:val="24"/>
        </w:rPr>
        <w:t>Э. Григ, слова А. Мунка, пер. С. Свириденко.</w:t>
      </w:r>
    </w:p>
    <w:p w14:paraId="2589C068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Вечерняя песня. </w:t>
      </w:r>
      <w:r>
        <w:rPr>
          <w:rFonts w:ascii="Times New Roman" w:eastAsia="Times New Roman" w:hAnsi="Times New Roman"/>
          <w:sz w:val="24"/>
          <w:szCs w:val="24"/>
        </w:rPr>
        <w:t>М. Мусоргский, слова А. Плещеева.</w:t>
      </w:r>
    </w:p>
    <w:p w14:paraId="30A70A75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Болтунья. </w:t>
      </w:r>
      <w:r>
        <w:rPr>
          <w:rFonts w:ascii="Times New Roman" w:eastAsia="Times New Roman" w:hAnsi="Times New Roman"/>
          <w:sz w:val="24"/>
          <w:szCs w:val="24"/>
        </w:rPr>
        <w:t xml:space="preserve">С. Прокофьев, слова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А. </w:t>
      </w:r>
      <w:r>
        <w:rPr>
          <w:rFonts w:ascii="Times New Roman" w:eastAsia="Times New Roman" w:hAnsi="Times New Roman"/>
          <w:sz w:val="24"/>
          <w:szCs w:val="24"/>
        </w:rPr>
        <w:t>Барто.</w:t>
      </w:r>
    </w:p>
    <w:p w14:paraId="1348F895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Золушка. </w:t>
      </w:r>
      <w:r>
        <w:rPr>
          <w:rFonts w:ascii="Times New Roman" w:eastAsia="Times New Roman" w:hAnsi="Times New Roman"/>
          <w:sz w:val="24"/>
          <w:szCs w:val="24"/>
        </w:rPr>
        <w:t>Балет (фрагменты). С. Прокофьев.</w:t>
      </w:r>
    </w:p>
    <w:p w14:paraId="717529F1" w14:textId="77777777" w:rsidR="00017254" w:rsidRDefault="00017254" w:rsidP="00017254">
      <w:pPr>
        <w:shd w:val="clear" w:color="auto" w:fill="FFFFFF"/>
        <w:spacing w:before="38" w:after="0" w:line="240" w:lineRule="auto"/>
        <w:ind w:right="8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Джульетта-девочка. </w:t>
      </w:r>
      <w:r>
        <w:rPr>
          <w:rFonts w:ascii="Times New Roman" w:eastAsia="Times New Roman" w:hAnsi="Times New Roman"/>
          <w:sz w:val="24"/>
          <w:szCs w:val="24"/>
        </w:rPr>
        <w:t>Из балета «Ромео и Джульетта». С. Прокофьев.</w:t>
      </w:r>
    </w:p>
    <w:p w14:paraId="36D6FD22" w14:textId="77777777" w:rsidR="00017254" w:rsidRDefault="00017254" w:rsidP="00017254">
      <w:pPr>
        <w:shd w:val="clear" w:color="auto" w:fill="FFFFFF"/>
        <w:spacing w:after="0" w:line="240" w:lineRule="auto"/>
        <w:ind w:right="78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 няней; С куклой. </w:t>
      </w:r>
      <w:r>
        <w:rPr>
          <w:rFonts w:ascii="Times New Roman" w:eastAsia="Times New Roman" w:hAnsi="Times New Roman"/>
          <w:sz w:val="24"/>
          <w:szCs w:val="24"/>
        </w:rPr>
        <w:t>Из цикла «Детская». Слова и музыка М. Мусоргского.</w:t>
      </w:r>
    </w:p>
    <w:p w14:paraId="70B9E17B" w14:textId="77777777" w:rsidR="00017254" w:rsidRDefault="00017254" w:rsidP="00017254">
      <w:pPr>
        <w:shd w:val="clear" w:color="auto" w:fill="FFFFFF"/>
        <w:spacing w:after="0" w:line="240" w:lineRule="auto"/>
        <w:ind w:right="79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Прогулка. </w:t>
      </w:r>
      <w:proofErr w:type="spellStart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Тюильрийский</w:t>
      </w:r>
      <w:proofErr w:type="spellEnd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сад. </w:t>
      </w:r>
      <w:r>
        <w:rPr>
          <w:rFonts w:ascii="Times New Roman" w:eastAsia="Times New Roman" w:hAnsi="Times New Roman"/>
          <w:sz w:val="24"/>
          <w:szCs w:val="24"/>
        </w:rPr>
        <w:t>Из сюиты «Картинки с вы</w:t>
      </w:r>
      <w:r>
        <w:rPr>
          <w:rFonts w:ascii="Times New Roman" w:eastAsia="Times New Roman" w:hAnsi="Times New Roman"/>
          <w:sz w:val="24"/>
          <w:szCs w:val="24"/>
        </w:rPr>
        <w:softHyphen/>
        <w:t>ставки». М. Мусоргский.</w:t>
      </w:r>
    </w:p>
    <w:p w14:paraId="260C2D9C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Детский альбом. </w:t>
      </w:r>
      <w:r>
        <w:rPr>
          <w:rFonts w:ascii="Times New Roman" w:eastAsia="Times New Roman" w:hAnsi="Times New Roman"/>
          <w:sz w:val="24"/>
          <w:szCs w:val="24"/>
        </w:rPr>
        <w:t>Пьесы. П. Чайковский.</w:t>
      </w:r>
    </w:p>
    <w:p w14:paraId="3C3E9250" w14:textId="77777777" w:rsidR="00017254" w:rsidRDefault="00017254" w:rsidP="00017254">
      <w:pPr>
        <w:shd w:val="clear" w:color="auto" w:fill="FFFFFF"/>
        <w:spacing w:before="288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Раздел 3.  О России петь — что стремиться в храм (5 ч)</w:t>
      </w:r>
    </w:p>
    <w:p w14:paraId="477FDC55" w14:textId="77777777" w:rsidR="00017254" w:rsidRDefault="00017254" w:rsidP="00017254">
      <w:pPr>
        <w:shd w:val="clear" w:color="auto" w:fill="FFFFFF"/>
        <w:spacing w:before="84" w:after="0" w:line="240" w:lineRule="auto"/>
        <w:ind w:right="79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Богородице </w:t>
      </w:r>
      <w:proofErr w:type="spellStart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Дево</w:t>
      </w:r>
      <w:proofErr w:type="spellEnd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, радуйся. </w:t>
      </w:r>
      <w:r>
        <w:rPr>
          <w:rFonts w:ascii="Times New Roman" w:eastAsia="Times New Roman" w:hAnsi="Times New Roman"/>
          <w:sz w:val="24"/>
          <w:szCs w:val="24"/>
        </w:rPr>
        <w:t>№ 6. Из «Всенощного бдения». С. Рахманинов.</w:t>
      </w:r>
    </w:p>
    <w:p w14:paraId="0F34777B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Тропарь </w:t>
      </w:r>
      <w:r>
        <w:rPr>
          <w:rFonts w:ascii="Times New Roman" w:eastAsia="Times New Roman" w:hAnsi="Times New Roman"/>
          <w:sz w:val="24"/>
          <w:szCs w:val="24"/>
        </w:rPr>
        <w:t>иконе Владимирской Божией Матери.</w:t>
      </w:r>
    </w:p>
    <w:p w14:paraId="6AD871EA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Аве, Мария.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Ф. </w:t>
      </w:r>
      <w:r>
        <w:rPr>
          <w:rFonts w:ascii="Times New Roman" w:eastAsia="Times New Roman" w:hAnsi="Times New Roman"/>
          <w:sz w:val="24"/>
          <w:szCs w:val="24"/>
        </w:rPr>
        <w:t>Шуберт, слова В. Скотта, пер. А. Плещеева.</w:t>
      </w:r>
    </w:p>
    <w:p w14:paraId="0C96FBBF" w14:textId="77777777" w:rsidR="00017254" w:rsidRDefault="00017254" w:rsidP="00017254">
      <w:pPr>
        <w:shd w:val="clear" w:color="auto" w:fill="FFFFFF"/>
        <w:spacing w:after="0" w:line="240" w:lineRule="auto"/>
        <w:ind w:right="78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Прелюдия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№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1 </w:t>
      </w:r>
      <w:r>
        <w:rPr>
          <w:rFonts w:ascii="Times New Roman" w:eastAsia="Times New Roman" w:hAnsi="Times New Roman"/>
          <w:sz w:val="24"/>
          <w:szCs w:val="24"/>
        </w:rPr>
        <w:t xml:space="preserve">до мажор. Из </w:t>
      </w:r>
      <w:r>
        <w:rPr>
          <w:rFonts w:ascii="Times New Roman" w:eastAsia="Times New Roman" w:hAnsi="Times New Roman"/>
          <w:sz w:val="24"/>
          <w:szCs w:val="24"/>
          <w:lang w:val="en-US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 тома «Хорошо темпериро</w:t>
      </w:r>
      <w:r>
        <w:rPr>
          <w:rFonts w:ascii="Times New Roman" w:eastAsia="Times New Roman" w:hAnsi="Times New Roman"/>
          <w:sz w:val="24"/>
          <w:szCs w:val="24"/>
        </w:rPr>
        <w:softHyphen/>
        <w:t xml:space="preserve">ванного клавира». </w:t>
      </w:r>
      <w:r>
        <w:rPr>
          <w:rFonts w:ascii="Times New Roman" w:eastAsia="Times New Roman" w:hAnsi="Times New Roman"/>
          <w:bCs/>
          <w:sz w:val="24"/>
          <w:szCs w:val="24"/>
        </w:rPr>
        <w:t>И</w:t>
      </w:r>
      <w:r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-С. Бах.</w:t>
      </w:r>
    </w:p>
    <w:p w14:paraId="17448ADB" w14:textId="77777777" w:rsidR="00017254" w:rsidRDefault="00017254" w:rsidP="00017254">
      <w:pPr>
        <w:shd w:val="clear" w:color="auto" w:fill="FFFFFF"/>
        <w:spacing w:after="0" w:line="240" w:lineRule="auto"/>
        <w:ind w:right="79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Мама. </w:t>
      </w:r>
      <w:r>
        <w:rPr>
          <w:rFonts w:ascii="Times New Roman" w:eastAsia="Times New Roman" w:hAnsi="Times New Roman"/>
          <w:sz w:val="24"/>
          <w:szCs w:val="24"/>
        </w:rPr>
        <w:t>Из вокально-инструментального цикла «Земля». В. Гаврилин, слова В.      Шульгиной.</w:t>
      </w:r>
    </w:p>
    <w:p w14:paraId="3B8FBD70" w14:textId="77777777" w:rsidR="00017254" w:rsidRDefault="00017254" w:rsidP="00017254">
      <w:pPr>
        <w:shd w:val="clear" w:color="auto" w:fill="FFFFFF"/>
        <w:spacing w:after="0" w:line="240" w:lineRule="auto"/>
        <w:ind w:right="79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Осанна. </w:t>
      </w:r>
      <w:r>
        <w:rPr>
          <w:rFonts w:ascii="Times New Roman" w:eastAsia="Times New Roman" w:hAnsi="Times New Roman"/>
          <w:sz w:val="24"/>
          <w:szCs w:val="24"/>
        </w:rPr>
        <w:t>Хор из рок-оперы «Иисус Христос — суперзвезда». Л. Уэббер.</w:t>
      </w:r>
    </w:p>
    <w:p w14:paraId="14634F47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Вербочки</w:t>
      </w:r>
      <w:proofErr w:type="spellEnd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>А. Гречанинов, стихи А. Блока.</w:t>
      </w:r>
    </w:p>
    <w:p w14:paraId="40E50540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Вербочки</w:t>
      </w:r>
      <w:proofErr w:type="spellEnd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Р. </w:t>
      </w:r>
      <w:r>
        <w:rPr>
          <w:rFonts w:ascii="Times New Roman" w:eastAsia="Times New Roman" w:hAnsi="Times New Roman"/>
          <w:sz w:val="24"/>
          <w:szCs w:val="24"/>
        </w:rPr>
        <w:t>Глиэр, стихи А. Блока.</w:t>
      </w:r>
    </w:p>
    <w:p w14:paraId="2D073368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Величание </w:t>
      </w:r>
      <w:r>
        <w:rPr>
          <w:rFonts w:ascii="Times New Roman" w:eastAsia="Times New Roman" w:hAnsi="Times New Roman"/>
          <w:sz w:val="24"/>
          <w:szCs w:val="24"/>
        </w:rPr>
        <w:t>князю Владимиру и княгине Ольге.</w:t>
      </w:r>
    </w:p>
    <w:p w14:paraId="084BD761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lastRenderedPageBreak/>
        <w:t xml:space="preserve">Баллада о князе Владимире. </w:t>
      </w:r>
      <w:r>
        <w:rPr>
          <w:rFonts w:ascii="Times New Roman" w:eastAsia="Times New Roman" w:hAnsi="Times New Roman"/>
          <w:sz w:val="24"/>
          <w:szCs w:val="24"/>
        </w:rPr>
        <w:t>Слова А. Толстого.</w:t>
      </w:r>
    </w:p>
    <w:p w14:paraId="6092595C" w14:textId="77777777" w:rsidR="00017254" w:rsidRDefault="00017254" w:rsidP="00017254">
      <w:pPr>
        <w:shd w:val="clear" w:color="auto" w:fill="FFFFFF"/>
        <w:spacing w:before="334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>Раздел 4.   Гори, гори ясно, чтобы не погасло! (5 ч)</w:t>
      </w:r>
    </w:p>
    <w:p w14:paraId="697B164E" w14:textId="77777777" w:rsidR="00017254" w:rsidRDefault="00017254" w:rsidP="00017254">
      <w:pPr>
        <w:shd w:val="clear" w:color="auto" w:fill="FFFFFF"/>
        <w:spacing w:before="96" w:after="0" w:line="240" w:lineRule="auto"/>
        <w:ind w:right="77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Былина о Добрыне Никитиче, </w:t>
      </w:r>
      <w:r>
        <w:rPr>
          <w:rFonts w:ascii="Times New Roman" w:eastAsia="Times New Roman" w:hAnsi="Times New Roman"/>
          <w:sz w:val="24"/>
          <w:szCs w:val="24"/>
        </w:rPr>
        <w:t>обработка Н. Римского-Корсакова.</w:t>
      </w:r>
    </w:p>
    <w:p w14:paraId="3213A027" w14:textId="77777777" w:rsidR="00017254" w:rsidRDefault="00017254" w:rsidP="00017254">
      <w:pPr>
        <w:shd w:val="clear" w:color="auto" w:fill="FFFFFF"/>
        <w:spacing w:before="10" w:after="0" w:line="240" w:lineRule="auto"/>
        <w:ind w:right="77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Садко и Морской царь. </w:t>
      </w:r>
      <w:r>
        <w:rPr>
          <w:rFonts w:ascii="Times New Roman" w:eastAsia="Times New Roman" w:hAnsi="Times New Roman"/>
          <w:sz w:val="24"/>
          <w:szCs w:val="24"/>
        </w:rPr>
        <w:t>Русская былина (Печорская стари</w:t>
      </w:r>
      <w:r>
        <w:rPr>
          <w:rFonts w:ascii="Times New Roman" w:eastAsia="Times New Roman" w:hAnsi="Times New Roman"/>
          <w:sz w:val="24"/>
          <w:szCs w:val="24"/>
        </w:rPr>
        <w:softHyphen/>
        <w:t>на).</w:t>
      </w:r>
    </w:p>
    <w:p w14:paraId="35F3CEA3" w14:textId="77777777" w:rsidR="00017254" w:rsidRDefault="00017254" w:rsidP="00017254">
      <w:pPr>
        <w:shd w:val="clear" w:color="auto" w:fill="FFFFFF"/>
        <w:spacing w:before="3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Песни Бояна. </w:t>
      </w:r>
      <w:r>
        <w:rPr>
          <w:rFonts w:ascii="Times New Roman" w:eastAsia="Times New Roman" w:hAnsi="Times New Roman"/>
          <w:sz w:val="24"/>
          <w:szCs w:val="24"/>
        </w:rPr>
        <w:t>Из оперы «Руслан и Людмила». М. Глинка.</w:t>
      </w:r>
    </w:p>
    <w:p w14:paraId="654B0E37" w14:textId="77777777" w:rsidR="00017254" w:rsidRDefault="00017254" w:rsidP="00017254">
      <w:pPr>
        <w:shd w:val="clear" w:color="auto" w:fill="FFFFFF"/>
        <w:spacing w:after="0" w:line="240" w:lineRule="auto"/>
        <w:ind w:right="77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Песни Садко, </w:t>
      </w:r>
      <w:r>
        <w:rPr>
          <w:rFonts w:ascii="Times New Roman" w:eastAsia="Times New Roman" w:hAnsi="Times New Roman"/>
          <w:sz w:val="24"/>
          <w:szCs w:val="24"/>
        </w:rPr>
        <w:t xml:space="preserve">хор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Высота ли, высота. </w:t>
      </w:r>
      <w:r>
        <w:rPr>
          <w:rFonts w:ascii="Times New Roman" w:eastAsia="Times New Roman" w:hAnsi="Times New Roman"/>
          <w:sz w:val="24"/>
          <w:szCs w:val="24"/>
        </w:rPr>
        <w:t>Из оперы «Сад</w:t>
      </w:r>
      <w:r>
        <w:rPr>
          <w:rFonts w:ascii="Times New Roman" w:eastAsia="Times New Roman" w:hAnsi="Times New Roman"/>
          <w:sz w:val="24"/>
          <w:szCs w:val="24"/>
        </w:rPr>
        <w:softHyphen/>
        <w:t>ко». Н. Римский-Корсаков.</w:t>
      </w:r>
    </w:p>
    <w:p w14:paraId="0B6D4D5E" w14:textId="77777777" w:rsidR="00017254" w:rsidRDefault="00017254" w:rsidP="00017254">
      <w:pPr>
        <w:shd w:val="clear" w:color="auto" w:fill="FFFFFF"/>
        <w:spacing w:before="2" w:after="0" w:line="240" w:lineRule="auto"/>
        <w:ind w:right="77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Третья песня Леля; Проводы Масленицы, </w:t>
      </w:r>
      <w:r>
        <w:rPr>
          <w:rFonts w:ascii="Times New Roman" w:eastAsia="Times New Roman" w:hAnsi="Times New Roman"/>
          <w:sz w:val="24"/>
          <w:szCs w:val="24"/>
        </w:rPr>
        <w:t>хор. Из про</w:t>
      </w:r>
      <w:r>
        <w:rPr>
          <w:rFonts w:ascii="Times New Roman" w:eastAsia="Times New Roman" w:hAnsi="Times New Roman"/>
          <w:sz w:val="24"/>
          <w:szCs w:val="24"/>
        </w:rPr>
        <w:softHyphen/>
        <w:t>лога оперы «Снегурочка». Н. Римский-Корсаков.</w:t>
      </w:r>
    </w:p>
    <w:p w14:paraId="7B3DCC83" w14:textId="77777777" w:rsidR="00017254" w:rsidRDefault="00017254" w:rsidP="000172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Веснянки, </w:t>
      </w:r>
      <w:r>
        <w:rPr>
          <w:rFonts w:ascii="Times New Roman" w:eastAsia="Times New Roman" w:hAnsi="Times New Roman"/>
          <w:sz w:val="24"/>
          <w:szCs w:val="24"/>
        </w:rPr>
        <w:t>русские и украинские народные песни.</w:t>
      </w:r>
    </w:p>
    <w:p w14:paraId="0CDBB4BB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</w:rPr>
      </w:pPr>
    </w:p>
    <w:p w14:paraId="63B11637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Раздел 5.  В музыкальном театре (5 ч)</w:t>
      </w:r>
    </w:p>
    <w:p w14:paraId="1BAE233C" w14:textId="77777777" w:rsidR="00017254" w:rsidRDefault="00017254" w:rsidP="00017254">
      <w:pPr>
        <w:shd w:val="clear" w:color="auto" w:fill="FFFFFF"/>
        <w:spacing w:before="94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Руслан и Людмила. </w:t>
      </w:r>
      <w:r>
        <w:rPr>
          <w:rFonts w:ascii="Times New Roman" w:eastAsia="Times New Roman" w:hAnsi="Times New Roman"/>
          <w:sz w:val="24"/>
          <w:szCs w:val="24"/>
        </w:rPr>
        <w:t>Опера (фрагменты). М. Глинка.</w:t>
      </w:r>
    </w:p>
    <w:p w14:paraId="028A73D1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Орфей и Эвридика. </w:t>
      </w:r>
      <w:r>
        <w:rPr>
          <w:rFonts w:ascii="Times New Roman" w:eastAsia="Times New Roman" w:hAnsi="Times New Roman"/>
          <w:sz w:val="24"/>
          <w:szCs w:val="24"/>
        </w:rPr>
        <w:t>Опера (фрагменты). К. Глюк.</w:t>
      </w:r>
    </w:p>
    <w:p w14:paraId="1489C330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Снегурочка. </w:t>
      </w:r>
      <w:r>
        <w:rPr>
          <w:rFonts w:ascii="Times New Roman" w:eastAsia="Times New Roman" w:hAnsi="Times New Roman"/>
          <w:sz w:val="24"/>
          <w:szCs w:val="24"/>
        </w:rPr>
        <w:t>Опера (фрагменты). Н. Римский-Корсаков.</w:t>
      </w:r>
    </w:p>
    <w:p w14:paraId="0411CD01" w14:textId="77777777" w:rsidR="00017254" w:rsidRDefault="00017254" w:rsidP="00017254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Океан-море синее. </w:t>
      </w:r>
      <w:r>
        <w:rPr>
          <w:rFonts w:ascii="Times New Roman" w:eastAsia="Times New Roman" w:hAnsi="Times New Roman"/>
          <w:sz w:val="24"/>
          <w:szCs w:val="24"/>
        </w:rPr>
        <w:t>Вступление к опере «Садко». Н. Рим</w:t>
      </w:r>
      <w:r>
        <w:rPr>
          <w:rFonts w:ascii="Times New Roman" w:eastAsia="Times New Roman" w:hAnsi="Times New Roman"/>
          <w:sz w:val="24"/>
          <w:szCs w:val="24"/>
        </w:rPr>
        <w:softHyphen/>
        <w:t>ский-Корсаков.</w:t>
      </w:r>
    </w:p>
    <w:p w14:paraId="39F24B32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Спящая красавица. </w:t>
      </w:r>
      <w:r>
        <w:rPr>
          <w:rFonts w:ascii="Times New Roman" w:eastAsia="Times New Roman" w:hAnsi="Times New Roman"/>
          <w:sz w:val="24"/>
          <w:szCs w:val="24"/>
        </w:rPr>
        <w:t>Балет (фрагменты). П. Чайковский.</w:t>
      </w:r>
    </w:p>
    <w:p w14:paraId="1F3BA0F9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Звуки музыки.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Р. </w:t>
      </w:r>
      <w:r>
        <w:rPr>
          <w:rFonts w:ascii="Times New Roman" w:eastAsia="Times New Roman" w:hAnsi="Times New Roman"/>
          <w:sz w:val="24"/>
          <w:szCs w:val="24"/>
        </w:rPr>
        <w:t>Роджерс, русский текст М. Цейтлиной.</w:t>
      </w:r>
    </w:p>
    <w:p w14:paraId="4D9B21D6" w14:textId="77777777" w:rsidR="00017254" w:rsidRDefault="00017254" w:rsidP="00017254">
      <w:pPr>
        <w:shd w:val="clear" w:color="auto" w:fill="FFFFFF"/>
        <w:spacing w:after="0" w:line="240" w:lineRule="auto"/>
        <w:ind w:right="1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Волк и семеро козлят на новый лад. </w:t>
      </w:r>
      <w:r>
        <w:rPr>
          <w:rFonts w:ascii="Times New Roman" w:eastAsia="Times New Roman" w:hAnsi="Times New Roman"/>
          <w:sz w:val="24"/>
          <w:szCs w:val="24"/>
        </w:rPr>
        <w:t>Мюзикл. А. Рыбни</w:t>
      </w:r>
      <w:r>
        <w:rPr>
          <w:rFonts w:ascii="Times New Roman" w:eastAsia="Times New Roman" w:hAnsi="Times New Roman"/>
          <w:sz w:val="24"/>
          <w:szCs w:val="24"/>
        </w:rPr>
        <w:softHyphen/>
        <w:t>ков, сценарий Ю. Энтина.</w:t>
      </w:r>
    </w:p>
    <w:p w14:paraId="536DDD1E" w14:textId="77777777" w:rsidR="00017254" w:rsidRDefault="00017254" w:rsidP="00017254">
      <w:pPr>
        <w:shd w:val="clear" w:color="auto" w:fill="FFFFFF"/>
        <w:spacing w:before="19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Раздел 6.   В концертном зале (5 ч)</w:t>
      </w:r>
    </w:p>
    <w:p w14:paraId="38C8A197" w14:textId="77777777" w:rsidR="00017254" w:rsidRDefault="00017254" w:rsidP="00017254">
      <w:pPr>
        <w:shd w:val="clear" w:color="auto" w:fill="FFFFFF"/>
        <w:spacing w:before="9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Концерт № 1 для фортепиано с оркестром. </w:t>
      </w:r>
      <w:r>
        <w:rPr>
          <w:rFonts w:ascii="Times New Roman" w:eastAsia="Times New Roman" w:hAnsi="Times New Roman"/>
          <w:sz w:val="24"/>
          <w:szCs w:val="24"/>
        </w:rPr>
        <w:t>3-я часть (фрагмент). ГГ Чайковский.</w:t>
      </w:r>
    </w:p>
    <w:p w14:paraId="03EBE198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Шутка. </w:t>
      </w:r>
      <w:r>
        <w:rPr>
          <w:rFonts w:ascii="Times New Roman" w:eastAsia="Times New Roman" w:hAnsi="Times New Roman"/>
          <w:sz w:val="24"/>
          <w:szCs w:val="24"/>
        </w:rPr>
        <w:t>Из Сюиты № 2 для оркестра. И.-С. Бах.</w:t>
      </w:r>
    </w:p>
    <w:p w14:paraId="0B3A3F7E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Мелодия. </w:t>
      </w:r>
      <w:r>
        <w:rPr>
          <w:rFonts w:ascii="Times New Roman" w:eastAsia="Times New Roman" w:hAnsi="Times New Roman"/>
          <w:sz w:val="24"/>
          <w:szCs w:val="24"/>
        </w:rPr>
        <w:t>Из оперы «Орфей и Эвридика». К. Глюк.</w:t>
      </w:r>
    </w:p>
    <w:p w14:paraId="54A26BE3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Мелодия </w:t>
      </w:r>
      <w:r>
        <w:rPr>
          <w:rFonts w:ascii="Times New Roman" w:eastAsia="Times New Roman" w:hAnsi="Times New Roman"/>
          <w:sz w:val="24"/>
          <w:szCs w:val="24"/>
        </w:rPr>
        <w:t>для скрипки и фортепиано. П. Чайковский.</w:t>
      </w:r>
    </w:p>
    <w:p w14:paraId="7611B642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Каприс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№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24 </w:t>
      </w:r>
      <w:r>
        <w:rPr>
          <w:rFonts w:ascii="Times New Roman" w:eastAsia="Times New Roman" w:hAnsi="Times New Roman"/>
          <w:sz w:val="24"/>
          <w:szCs w:val="24"/>
        </w:rPr>
        <w:t>для скрипки соло. Н. Паганини.</w:t>
      </w:r>
    </w:p>
    <w:p w14:paraId="2089F72B" w14:textId="77777777" w:rsidR="00017254" w:rsidRDefault="00017254" w:rsidP="00017254">
      <w:pPr>
        <w:shd w:val="clear" w:color="auto" w:fill="FFFFFF"/>
        <w:spacing w:after="0" w:line="240" w:lineRule="auto"/>
        <w:ind w:right="1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Пер Гюнт. Сюита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№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1 </w:t>
      </w:r>
      <w:r>
        <w:rPr>
          <w:rFonts w:ascii="Times New Roman" w:eastAsia="Times New Roman" w:hAnsi="Times New Roman"/>
          <w:sz w:val="24"/>
          <w:szCs w:val="24"/>
        </w:rPr>
        <w:t xml:space="preserve">(фрагменты);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Сюита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№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2 </w:t>
      </w:r>
      <w:r>
        <w:rPr>
          <w:rFonts w:ascii="Times New Roman" w:eastAsia="Times New Roman" w:hAnsi="Times New Roman"/>
          <w:sz w:val="24"/>
          <w:szCs w:val="24"/>
        </w:rPr>
        <w:t>(фраг</w:t>
      </w:r>
      <w:r>
        <w:rPr>
          <w:rFonts w:ascii="Times New Roman" w:eastAsia="Times New Roman" w:hAnsi="Times New Roman"/>
          <w:sz w:val="24"/>
          <w:szCs w:val="24"/>
        </w:rPr>
        <w:softHyphen/>
        <w:t>менты). Э. Григ.</w:t>
      </w:r>
    </w:p>
    <w:p w14:paraId="67DBE364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Симфония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№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3 </w:t>
      </w:r>
      <w:r>
        <w:rPr>
          <w:rFonts w:ascii="Times New Roman" w:eastAsia="Times New Roman" w:hAnsi="Times New Roman"/>
          <w:sz w:val="24"/>
          <w:szCs w:val="24"/>
        </w:rPr>
        <w:t>(«Героическая») (фрагменты). Л. Бетховен.</w:t>
      </w:r>
    </w:p>
    <w:p w14:paraId="79AF6B0F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Соната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№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14 </w:t>
      </w:r>
      <w:r>
        <w:rPr>
          <w:rFonts w:ascii="Times New Roman" w:eastAsia="Times New Roman" w:hAnsi="Times New Roman"/>
          <w:sz w:val="24"/>
          <w:szCs w:val="24"/>
        </w:rPr>
        <w:t>(«Лунная») (фрагменты). 1-я часть. Л. Бетховен.</w:t>
      </w:r>
    </w:p>
    <w:p w14:paraId="59AB28B1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Контрданс; К Элизе; Весело. Грустно. </w:t>
      </w:r>
      <w:r>
        <w:rPr>
          <w:rFonts w:ascii="Times New Roman" w:eastAsia="Times New Roman" w:hAnsi="Times New Roman"/>
          <w:sz w:val="24"/>
          <w:szCs w:val="24"/>
        </w:rPr>
        <w:t>Л. Бетховен.</w:t>
      </w:r>
    </w:p>
    <w:p w14:paraId="1644ED17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Сурок. </w:t>
      </w:r>
      <w:r>
        <w:rPr>
          <w:rFonts w:ascii="Times New Roman" w:eastAsia="Times New Roman" w:hAnsi="Times New Roman"/>
          <w:sz w:val="24"/>
          <w:szCs w:val="24"/>
        </w:rPr>
        <w:t>Л. Бетховен, русский текст Н. Райского.</w:t>
      </w:r>
    </w:p>
    <w:p w14:paraId="6D483636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Волшебный смычок</w:t>
      </w:r>
      <w:r>
        <w:rPr>
          <w:rFonts w:ascii="Times New Roman" w:eastAsia="Times New Roman" w:hAnsi="Times New Roman"/>
          <w:sz w:val="24"/>
          <w:szCs w:val="24"/>
        </w:rPr>
        <w:t>, норвежская народная песня.</w:t>
      </w:r>
    </w:p>
    <w:p w14:paraId="0654B1ED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Скрипка.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Р. </w:t>
      </w:r>
      <w:r>
        <w:rPr>
          <w:rFonts w:ascii="Times New Roman" w:eastAsia="Times New Roman" w:hAnsi="Times New Roman"/>
          <w:sz w:val="24"/>
          <w:szCs w:val="24"/>
        </w:rPr>
        <w:t>Бойко, слова И. Михайлова.</w:t>
      </w:r>
    </w:p>
    <w:p w14:paraId="7A3A91C2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5"/>
          <w:sz w:val="24"/>
          <w:szCs w:val="24"/>
        </w:rPr>
      </w:pPr>
    </w:p>
    <w:p w14:paraId="33F6B650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Раздел 7.  Чтоб музыкантом быть, так надобно уменье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(4 ч)</w:t>
      </w:r>
    </w:p>
    <w:p w14:paraId="1ABCF833" w14:textId="77777777" w:rsidR="00017254" w:rsidRDefault="00017254" w:rsidP="00017254">
      <w:pPr>
        <w:shd w:val="clear" w:color="auto" w:fill="FFFFFF"/>
        <w:spacing w:before="9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Мелодия </w:t>
      </w:r>
      <w:r>
        <w:rPr>
          <w:rFonts w:ascii="Times New Roman" w:eastAsia="Times New Roman" w:hAnsi="Times New Roman"/>
          <w:sz w:val="24"/>
          <w:szCs w:val="24"/>
        </w:rPr>
        <w:t>для скрипки и фортепиано. П. Чайковский.</w:t>
      </w:r>
    </w:p>
    <w:p w14:paraId="5E8A8DE6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Утро. </w:t>
      </w:r>
      <w:r>
        <w:rPr>
          <w:rFonts w:ascii="Times New Roman" w:eastAsia="Times New Roman" w:hAnsi="Times New Roman"/>
          <w:sz w:val="24"/>
          <w:szCs w:val="24"/>
        </w:rPr>
        <w:t>Из сюиты «Пер Гюнт», Э. Григ.</w:t>
      </w:r>
    </w:p>
    <w:p w14:paraId="04729470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Шествие </w:t>
      </w:r>
      <w:proofErr w:type="spellStart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солнца</w:t>
      </w:r>
      <w:r>
        <w:rPr>
          <w:rFonts w:ascii="Times New Roman" w:eastAsia="Times New Roman" w:hAnsi="Times New Roman"/>
          <w:sz w:val="24"/>
          <w:szCs w:val="24"/>
        </w:rPr>
        <w:t>С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 Прокофьев.</w:t>
      </w:r>
    </w:p>
    <w:p w14:paraId="3AB54509" w14:textId="77777777" w:rsidR="00017254" w:rsidRDefault="00017254" w:rsidP="00017254">
      <w:pPr>
        <w:shd w:val="clear" w:color="auto" w:fill="FFFFFF"/>
        <w:spacing w:before="2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Весна; Осень; Тройка. </w:t>
      </w:r>
      <w:r>
        <w:rPr>
          <w:rFonts w:ascii="Times New Roman" w:eastAsia="Times New Roman" w:hAnsi="Times New Roman"/>
          <w:sz w:val="24"/>
          <w:szCs w:val="24"/>
        </w:rPr>
        <w:t>Из Музыкальных иллюстраций к повести А. Пушкина «Метель». Г. Свиридов.</w:t>
      </w:r>
    </w:p>
    <w:p w14:paraId="57263486" w14:textId="77777777" w:rsidR="00017254" w:rsidRDefault="00017254" w:rsidP="00017254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Снег идет. </w:t>
      </w:r>
      <w:r>
        <w:rPr>
          <w:rFonts w:ascii="Times New Roman" w:eastAsia="Times New Roman" w:hAnsi="Times New Roman"/>
          <w:sz w:val="24"/>
          <w:szCs w:val="24"/>
        </w:rPr>
        <w:t>Из «Маленькой кантаты». Г. Свиридов, стихи Б. Пастернака.</w:t>
      </w:r>
    </w:p>
    <w:p w14:paraId="6FB9D2BE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Запевка. </w:t>
      </w:r>
      <w:r>
        <w:rPr>
          <w:rFonts w:ascii="Times New Roman" w:eastAsia="Times New Roman" w:hAnsi="Times New Roman"/>
          <w:sz w:val="24"/>
          <w:szCs w:val="24"/>
        </w:rPr>
        <w:t>Г. Свиридов, стихи И. Северянина.</w:t>
      </w:r>
    </w:p>
    <w:p w14:paraId="46D6A99A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Слава солнцу, слава миру! </w:t>
      </w:r>
      <w:r>
        <w:rPr>
          <w:rFonts w:ascii="Times New Roman" w:eastAsia="Times New Roman" w:hAnsi="Times New Roman"/>
          <w:sz w:val="24"/>
          <w:szCs w:val="24"/>
        </w:rPr>
        <w:t xml:space="preserve">Канон.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В.-А. </w:t>
      </w:r>
      <w:r>
        <w:rPr>
          <w:rFonts w:ascii="Times New Roman" w:eastAsia="Times New Roman" w:hAnsi="Times New Roman"/>
          <w:sz w:val="24"/>
          <w:szCs w:val="24"/>
        </w:rPr>
        <w:t>Моцарт.</w:t>
      </w:r>
    </w:p>
    <w:p w14:paraId="3435460C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Симфония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№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40. </w:t>
      </w:r>
      <w:r>
        <w:rPr>
          <w:rFonts w:ascii="Times New Roman" w:eastAsia="Times New Roman" w:hAnsi="Times New Roman"/>
          <w:sz w:val="24"/>
          <w:szCs w:val="24"/>
        </w:rPr>
        <w:t>Финал. В.-А. Моцарт.</w:t>
      </w:r>
    </w:p>
    <w:p w14:paraId="7ACD10AC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Симфония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№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9. </w:t>
      </w:r>
      <w:r>
        <w:rPr>
          <w:rFonts w:ascii="Times New Roman" w:eastAsia="Times New Roman" w:hAnsi="Times New Roman"/>
          <w:sz w:val="24"/>
          <w:szCs w:val="24"/>
        </w:rPr>
        <w:t>Финал. Л. Бетховен.</w:t>
      </w:r>
    </w:p>
    <w:p w14:paraId="2805A047" w14:textId="77777777" w:rsidR="00017254" w:rsidRDefault="00017254" w:rsidP="00017254">
      <w:pPr>
        <w:shd w:val="clear" w:color="auto" w:fill="FFFFFF"/>
        <w:spacing w:before="2" w:after="0" w:line="240" w:lineRule="auto"/>
        <w:ind w:right="2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Мы дружим с музыкой. </w:t>
      </w:r>
      <w:r>
        <w:rPr>
          <w:rFonts w:ascii="Times New Roman" w:eastAsia="Times New Roman" w:hAnsi="Times New Roman"/>
          <w:sz w:val="24"/>
          <w:szCs w:val="24"/>
        </w:rPr>
        <w:t>И. Гайдн, русский текст П. Си</w:t>
      </w:r>
      <w:r>
        <w:rPr>
          <w:rFonts w:ascii="Times New Roman" w:eastAsia="Times New Roman" w:hAnsi="Times New Roman"/>
          <w:sz w:val="24"/>
          <w:szCs w:val="24"/>
        </w:rPr>
        <w:softHyphen/>
        <w:t>нявского.</w:t>
      </w:r>
    </w:p>
    <w:p w14:paraId="7AE29F21" w14:textId="77777777" w:rsidR="00017254" w:rsidRDefault="00017254" w:rsidP="00017254">
      <w:pPr>
        <w:shd w:val="clear" w:color="auto" w:fill="FFFFFF"/>
        <w:spacing w:before="2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Чудо-музыка. </w:t>
      </w:r>
      <w:r>
        <w:rPr>
          <w:rFonts w:ascii="Times New Roman" w:eastAsia="Times New Roman" w:hAnsi="Times New Roman"/>
          <w:sz w:val="24"/>
          <w:szCs w:val="24"/>
        </w:rPr>
        <w:t>Д. Кабалевский, слова 3. Александровой.</w:t>
      </w:r>
    </w:p>
    <w:p w14:paraId="62FF9EEF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Всюду музыка живет.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Я.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Дубравин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слова В. Суслова.</w:t>
      </w:r>
    </w:p>
    <w:p w14:paraId="03813109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Музыканты, </w:t>
      </w:r>
      <w:r>
        <w:rPr>
          <w:rFonts w:ascii="Times New Roman" w:eastAsia="Times New Roman" w:hAnsi="Times New Roman"/>
          <w:sz w:val="24"/>
          <w:szCs w:val="24"/>
        </w:rPr>
        <w:t>немецкая народная песня.</w:t>
      </w:r>
    </w:p>
    <w:p w14:paraId="0E42E390" w14:textId="77777777" w:rsidR="00017254" w:rsidRDefault="00017254" w:rsidP="00017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Камертон, </w:t>
      </w:r>
      <w:r>
        <w:rPr>
          <w:rFonts w:ascii="Times New Roman" w:eastAsia="Times New Roman" w:hAnsi="Times New Roman"/>
          <w:sz w:val="24"/>
          <w:szCs w:val="24"/>
        </w:rPr>
        <w:t>норвежская народная песня.</w:t>
      </w:r>
    </w:p>
    <w:p w14:paraId="3720D51E" w14:textId="77777777" w:rsidR="00017254" w:rsidRDefault="00017254" w:rsidP="00017254">
      <w:pPr>
        <w:shd w:val="clear" w:color="auto" w:fill="FFFFFF"/>
        <w:spacing w:before="5" w:after="0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Острый ритм. </w:t>
      </w:r>
      <w:r>
        <w:rPr>
          <w:rFonts w:ascii="Times New Roman" w:eastAsia="Times New Roman" w:hAnsi="Times New Roman"/>
          <w:sz w:val="24"/>
          <w:szCs w:val="24"/>
        </w:rPr>
        <w:t>Дж. Гершвин, слова А. Гершвина, русский текст В. Струкова.</w:t>
      </w:r>
    </w:p>
    <w:p w14:paraId="019CB685" w14:textId="77777777" w:rsidR="00017254" w:rsidRDefault="00017254" w:rsidP="00017254">
      <w:pPr>
        <w:shd w:val="clear" w:color="auto" w:fill="FFFFFF"/>
        <w:spacing w:before="7" w:after="0" w:line="240" w:lineRule="auto"/>
        <w:ind w:right="2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lastRenderedPageBreak/>
        <w:t xml:space="preserve">Колыбельная Клары.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Из </w:t>
      </w:r>
      <w:r>
        <w:rPr>
          <w:rFonts w:ascii="Times New Roman" w:eastAsia="Times New Roman" w:hAnsi="Times New Roman"/>
          <w:sz w:val="24"/>
          <w:szCs w:val="24"/>
        </w:rPr>
        <w:t xml:space="preserve">оперы «Порги и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Бесс». Дж. </w:t>
      </w:r>
      <w:r>
        <w:rPr>
          <w:rFonts w:ascii="Times New Roman" w:eastAsia="Times New Roman" w:hAnsi="Times New Roman"/>
          <w:sz w:val="24"/>
          <w:szCs w:val="24"/>
        </w:rPr>
        <w:t>Гер</w:t>
      </w:r>
      <w:r>
        <w:rPr>
          <w:rFonts w:ascii="Times New Roman" w:eastAsia="Times New Roman" w:hAnsi="Times New Roman"/>
          <w:sz w:val="24"/>
          <w:szCs w:val="24"/>
        </w:rPr>
        <w:softHyphen/>
        <w:t>швин.</w:t>
      </w:r>
    </w:p>
    <w:p w14:paraId="7412BEE4" w14:textId="77777777" w:rsidR="00017254" w:rsidRPr="00B62CD9" w:rsidRDefault="00017254" w:rsidP="00017254">
      <w:pPr>
        <w:shd w:val="clear" w:color="auto" w:fill="FFFFFF"/>
        <w:spacing w:before="7" w:after="0" w:line="240" w:lineRule="auto"/>
        <w:ind w:right="29"/>
        <w:jc w:val="both"/>
        <w:rPr>
          <w:rFonts w:ascii="Times New Roman" w:eastAsia="Times New Roman" w:hAnsi="Times New Roman"/>
          <w:sz w:val="24"/>
          <w:szCs w:val="24"/>
        </w:rPr>
      </w:pPr>
    </w:p>
    <w:p w14:paraId="0E3221F9" w14:textId="77777777" w:rsidR="00017254" w:rsidRPr="00B62CD9" w:rsidRDefault="00017254" w:rsidP="00017254">
      <w:pPr>
        <w:autoSpaceDE w:val="0"/>
        <w:autoSpaceDN w:val="0"/>
        <w:adjustRightInd w:val="0"/>
        <w:spacing w:before="180" w:after="12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B62CD9">
        <w:rPr>
          <w:rFonts w:ascii="Times New Roman" w:hAnsi="Times New Roman"/>
          <w:b/>
          <w:bCs/>
          <w:caps/>
          <w:sz w:val="24"/>
          <w:szCs w:val="24"/>
        </w:rPr>
        <w:t>Основные виды учебной деятельности школьников</w:t>
      </w:r>
    </w:p>
    <w:p w14:paraId="344E171D" w14:textId="77777777" w:rsidR="00017254" w:rsidRDefault="00017254" w:rsidP="000172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Слушание музыки.</w:t>
      </w:r>
      <w:r>
        <w:rPr>
          <w:rFonts w:ascii="Times New Roman" w:hAnsi="Times New Roman"/>
          <w:sz w:val="24"/>
          <w:szCs w:val="24"/>
        </w:rPr>
        <w:t xml:space="preserve"> Опыт эмоционально-образного восприятия музыки, различной по содержанию, характеру и средствам музыкальной выразительности. Обогащение музыкально-слуховых представлений об интонационной природе музыки во всём многообразии её видов, жанров и форм.</w:t>
      </w:r>
    </w:p>
    <w:p w14:paraId="32D97C37" w14:textId="77777777" w:rsidR="00017254" w:rsidRDefault="00017254" w:rsidP="00017254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Пение.</w:t>
      </w:r>
      <w:r>
        <w:rPr>
          <w:rFonts w:ascii="Times New Roman" w:hAnsi="Times New Roman"/>
          <w:sz w:val="24"/>
          <w:szCs w:val="24"/>
        </w:rPr>
        <w:t xml:space="preserve"> Самовыражение ребёнка в пении. Воплощение музыкальных образов при разучивании и исполнении произведений. Освоение вокально-хоровых умений и навыков для передачи музыкально-исполнительского замысла, импровизации.</w:t>
      </w:r>
    </w:p>
    <w:p w14:paraId="5C7F2B29" w14:textId="77777777" w:rsidR="00017254" w:rsidRDefault="00017254" w:rsidP="00017254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Инструментальное музицирование. </w:t>
      </w:r>
      <w:r>
        <w:rPr>
          <w:rFonts w:ascii="Times New Roman" w:hAnsi="Times New Roman"/>
          <w:sz w:val="24"/>
          <w:szCs w:val="24"/>
        </w:rPr>
        <w:t>Коллективное музицирование на элементарных музыкальных инструментах. Участие в исполнении музыкальных произведений. Опыт индивидуальной творческой деятельности (сочинение, импровизация).</w:t>
      </w:r>
    </w:p>
    <w:p w14:paraId="15A7B44A" w14:textId="77777777" w:rsidR="00017254" w:rsidRDefault="00017254" w:rsidP="00017254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Музыкально-пластическое движение.</w:t>
      </w:r>
      <w:r>
        <w:rPr>
          <w:rFonts w:ascii="Times New Roman" w:hAnsi="Times New Roman"/>
          <w:sz w:val="24"/>
          <w:szCs w:val="24"/>
        </w:rPr>
        <w:t xml:space="preserve"> Общее представление о пластических средствах выразительности. Индивидуально-личностное выражение образного содержания музыки через пластику. Коллективные формы деятельности при создании музыкально-пластических композиций. Танцевальные импровизации.</w:t>
      </w:r>
    </w:p>
    <w:p w14:paraId="5DBC400A" w14:textId="77777777" w:rsidR="00017254" w:rsidRPr="00CD39E8" w:rsidRDefault="00017254" w:rsidP="00017254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Драматизация музыкальных произведений.</w:t>
      </w:r>
      <w:r>
        <w:rPr>
          <w:rFonts w:ascii="Times New Roman" w:hAnsi="Times New Roman"/>
          <w:sz w:val="24"/>
          <w:szCs w:val="24"/>
        </w:rPr>
        <w:t xml:space="preserve"> Театрализованные формы музыкально-творческой деятельности. Музыкальные игры, инсценирование песен, танцев, игры-драматизации. Выражение образного содержания музыкальных произведений с помощью средств выразительности различных искусств.</w:t>
      </w:r>
    </w:p>
    <w:p w14:paraId="19F1B293" w14:textId="77777777" w:rsidR="00017254" w:rsidRDefault="00017254" w:rsidP="00017254">
      <w:pPr>
        <w:spacing w:line="240" w:lineRule="auto"/>
      </w:pPr>
    </w:p>
    <w:p w14:paraId="685C7D4D" w14:textId="77777777" w:rsidR="004E5A07" w:rsidRDefault="004E5A07" w:rsidP="004E5A07">
      <w:pPr>
        <w:pStyle w:val="a3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CD9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 учебного предмета</w:t>
      </w:r>
    </w:p>
    <w:p w14:paraId="3F3FF340" w14:textId="77777777" w:rsidR="004E5A07" w:rsidRDefault="004E5A07" w:rsidP="004E5A07">
      <w:pPr>
        <w:pStyle w:val="a3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2CD9">
        <w:rPr>
          <w:rFonts w:ascii="Times New Roman" w:hAnsi="Times New Roman" w:cs="Times New Roman"/>
          <w:b/>
          <w:sz w:val="28"/>
          <w:szCs w:val="28"/>
        </w:rPr>
        <w:t xml:space="preserve"> (личностн</w:t>
      </w:r>
      <w:r>
        <w:rPr>
          <w:rFonts w:ascii="Times New Roman" w:hAnsi="Times New Roman" w:cs="Times New Roman"/>
          <w:b/>
          <w:sz w:val="28"/>
          <w:szCs w:val="28"/>
        </w:rPr>
        <w:t>ые, метапредметные и предметные</w:t>
      </w:r>
      <w:r w:rsidRPr="00B62CD9">
        <w:rPr>
          <w:rFonts w:ascii="Times New Roman" w:hAnsi="Times New Roman" w:cs="Times New Roman"/>
          <w:b/>
          <w:sz w:val="28"/>
          <w:szCs w:val="28"/>
        </w:rPr>
        <w:t>)</w:t>
      </w:r>
    </w:p>
    <w:p w14:paraId="1363B6E5" w14:textId="77777777" w:rsidR="004E5A07" w:rsidRPr="00A94E6F" w:rsidRDefault="004E5A07" w:rsidP="004E5A07">
      <w:pPr>
        <w:pStyle w:val="a3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A94E6F">
        <w:rPr>
          <w:rFonts w:ascii="Times New Roman" w:hAnsi="Times New Roman" w:cs="Times New Roman"/>
          <w:color w:val="000000"/>
          <w:sz w:val="24"/>
          <w:szCs w:val="24"/>
        </w:rPr>
        <w:t xml:space="preserve">             АООП НОО обучающихся с ЗПР определяет уровень овладения предметными результатами: базовый уровень (обязательный минимум содержания основной образовательной программы) – является обязательным для всех обучающихся с задержкой психического развития.</w:t>
      </w:r>
    </w:p>
    <w:p w14:paraId="736C1E18" w14:textId="77777777" w:rsidR="004E5A07" w:rsidRPr="00A94E6F" w:rsidRDefault="004E5A07" w:rsidP="004E5A07">
      <w:pPr>
        <w:tabs>
          <w:tab w:val="center" w:pos="1283"/>
          <w:tab w:val="center" w:pos="2569"/>
          <w:tab w:val="center" w:pos="3584"/>
          <w:tab w:val="center" w:pos="4720"/>
          <w:tab w:val="center" w:pos="5773"/>
          <w:tab w:val="center" w:pos="7105"/>
          <w:tab w:val="right" w:pos="9644"/>
        </w:tabs>
        <w:spacing w:after="188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            Освоение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АООП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НОО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(вариант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7.2)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обеспечивает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достижение </w:t>
      </w:r>
    </w:p>
    <w:p w14:paraId="15CB73AF" w14:textId="77777777" w:rsidR="004E5A07" w:rsidRPr="00A94E6F" w:rsidRDefault="004E5A07" w:rsidP="004E5A07">
      <w:pPr>
        <w:spacing w:line="240" w:lineRule="auto"/>
        <w:ind w:left="-15" w:right="12"/>
        <w:jc w:val="both"/>
        <w:rPr>
          <w:rFonts w:ascii="Times New Roman" w:hAnsi="Times New Roman" w:cs="Times New Roman"/>
          <w:sz w:val="24"/>
          <w:szCs w:val="24"/>
        </w:rPr>
      </w:pP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обучающимися с ЗПР трех видов результатов: </w:t>
      </w:r>
      <w:r w:rsidRPr="00A94E6F">
        <w:rPr>
          <w:rFonts w:ascii="Times New Roman" w:hAnsi="Times New Roman" w:cs="Times New Roman"/>
          <w:b/>
          <w:i/>
          <w:color w:val="00000A"/>
          <w:sz w:val="24"/>
          <w:szCs w:val="24"/>
        </w:rPr>
        <w:t xml:space="preserve">личностных, </w:t>
      </w:r>
      <w:proofErr w:type="gramStart"/>
      <w:r w:rsidRPr="00A94E6F">
        <w:rPr>
          <w:rFonts w:ascii="Times New Roman" w:hAnsi="Times New Roman" w:cs="Times New Roman"/>
          <w:b/>
          <w:i/>
          <w:color w:val="00000A"/>
          <w:sz w:val="24"/>
          <w:szCs w:val="24"/>
        </w:rPr>
        <w:t>метапредметных</w:t>
      </w:r>
      <w:r>
        <w:rPr>
          <w:rFonts w:ascii="Times New Roman" w:hAnsi="Times New Roman" w:cs="Times New Roman"/>
          <w:b/>
          <w:i/>
          <w:color w:val="00000A"/>
          <w:sz w:val="24"/>
          <w:szCs w:val="24"/>
        </w:rPr>
        <w:t xml:space="preserve">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и</w:t>
      </w:r>
      <w:proofErr w:type="gramEnd"/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A94E6F">
        <w:rPr>
          <w:rFonts w:ascii="Times New Roman" w:hAnsi="Times New Roman" w:cs="Times New Roman"/>
          <w:b/>
          <w:i/>
          <w:color w:val="00000A"/>
          <w:sz w:val="24"/>
          <w:szCs w:val="24"/>
        </w:rPr>
        <w:t>предметных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.  </w:t>
      </w:r>
    </w:p>
    <w:p w14:paraId="3921C8E1" w14:textId="77777777" w:rsidR="004E5A07" w:rsidRPr="00A94E6F" w:rsidRDefault="004E5A07" w:rsidP="004E5A07">
      <w:pPr>
        <w:spacing w:line="240" w:lineRule="auto"/>
        <w:ind w:left="-15" w:right="13"/>
        <w:jc w:val="both"/>
        <w:rPr>
          <w:rFonts w:ascii="Times New Roman" w:hAnsi="Times New Roman" w:cs="Times New Roman"/>
          <w:sz w:val="24"/>
          <w:szCs w:val="24"/>
        </w:rPr>
      </w:pPr>
      <w:r w:rsidRPr="00A94E6F">
        <w:rPr>
          <w:rFonts w:ascii="Times New Roman" w:hAnsi="Times New Roman" w:cs="Times New Roman"/>
          <w:b/>
          <w:i/>
          <w:color w:val="00000A"/>
          <w:sz w:val="24"/>
          <w:szCs w:val="24"/>
        </w:rPr>
        <w:t xml:space="preserve">            Личностные результаты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освоения АООП НОО обучающимися с ЗПР включают индивидуально-личностные качества и социальные </w:t>
      </w:r>
      <w:r w:rsidRPr="00A94E6F">
        <w:rPr>
          <w:rFonts w:ascii="Times New Roman" w:hAnsi="Times New Roman" w:cs="Times New Roman"/>
          <w:sz w:val="24"/>
          <w:szCs w:val="24"/>
        </w:rPr>
        <w:t>(жизненные)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компетенции, </w:t>
      </w:r>
      <w:r w:rsidRPr="00A94E6F">
        <w:rPr>
          <w:rFonts w:ascii="Times New Roman" w:hAnsi="Times New Roman" w:cs="Times New Roman"/>
          <w:sz w:val="24"/>
          <w:szCs w:val="24"/>
        </w:rPr>
        <w:t xml:space="preserve">социально значимые ценностные установки, необходимые для достижения основной цели современного образования ― введения обучающихся с ЗПР в культуру, овладение ими </w:t>
      </w:r>
      <w:proofErr w:type="gramStart"/>
      <w:r w:rsidRPr="00A94E6F">
        <w:rPr>
          <w:rFonts w:ascii="Times New Roman" w:hAnsi="Times New Roman" w:cs="Times New Roman"/>
          <w:sz w:val="24"/>
          <w:szCs w:val="24"/>
        </w:rPr>
        <w:t>социо-культурным</w:t>
      </w:r>
      <w:proofErr w:type="gramEnd"/>
      <w:r w:rsidRPr="00A94E6F">
        <w:rPr>
          <w:rFonts w:ascii="Times New Roman" w:hAnsi="Times New Roman" w:cs="Times New Roman"/>
          <w:sz w:val="24"/>
          <w:szCs w:val="24"/>
        </w:rPr>
        <w:t xml:space="preserve"> опытом.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60244471" w14:textId="77777777" w:rsidR="004E5A07" w:rsidRPr="00A94E6F" w:rsidRDefault="004E5A07" w:rsidP="004E5A07">
      <w:pPr>
        <w:spacing w:line="240" w:lineRule="auto"/>
        <w:ind w:left="-15" w:right="12"/>
        <w:jc w:val="both"/>
        <w:rPr>
          <w:rFonts w:ascii="Times New Roman" w:hAnsi="Times New Roman" w:cs="Times New Roman"/>
          <w:sz w:val="24"/>
          <w:szCs w:val="24"/>
        </w:rPr>
      </w:pP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        С учетом индивидуальных возможностей и особых образовательных потребностей обучающихся с ЗПР </w:t>
      </w:r>
      <w:r w:rsidRPr="00A94E6F">
        <w:rPr>
          <w:rFonts w:ascii="Times New Roman" w:hAnsi="Times New Roman" w:cs="Times New Roman"/>
          <w:b/>
          <w:i/>
          <w:color w:val="00000A"/>
          <w:sz w:val="24"/>
          <w:szCs w:val="24"/>
        </w:rPr>
        <w:t>личностные результаты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освоения АООП НОО должны отражать: </w:t>
      </w:r>
    </w:p>
    <w:p w14:paraId="6A6281AF" w14:textId="77777777" w:rsidR="004E5A07" w:rsidRDefault="004E5A07" w:rsidP="004E5A07">
      <w:pPr>
        <w:tabs>
          <w:tab w:val="left" w:pos="720"/>
        </w:tabs>
        <w:autoSpaceDE w:val="0"/>
        <w:autoSpaceDN w:val="0"/>
        <w:adjustRightInd w:val="0"/>
        <w:spacing w:before="45"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укрепление культурной, этнической и гражданской идентичности в соответствии с духовными традициями семьи и народа;</w:t>
      </w:r>
    </w:p>
    <w:p w14:paraId="60160039" w14:textId="77777777" w:rsidR="004E5A07" w:rsidRDefault="004E5A07" w:rsidP="004E5A0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14:paraId="471368E4" w14:textId="77777777" w:rsidR="004E5A07" w:rsidRDefault="004E5A07" w:rsidP="004E5A0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формирование личностного смысла постижения искусства и расширение ценностной сферы в процессе общения с музыкой;</w:t>
      </w:r>
    </w:p>
    <w:p w14:paraId="4EABD908" w14:textId="77777777" w:rsidR="004E5A07" w:rsidRDefault="004E5A07" w:rsidP="004E5A0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lastRenderedPageBreak/>
        <w:t></w:t>
      </w:r>
      <w:r>
        <w:rPr>
          <w:rFonts w:ascii="Times New Roman" w:hAnsi="Times New Roman"/>
          <w:color w:val="000000"/>
          <w:sz w:val="24"/>
          <w:szCs w:val="24"/>
        </w:rPr>
        <w:t>приобретение начальных навыков социокультурной адаптации в современном мире и позитивная самооценка своих музыкально-творческих возможностей;</w:t>
      </w:r>
    </w:p>
    <w:p w14:paraId="31B1D875" w14:textId="77777777" w:rsidR="004E5A07" w:rsidRDefault="004E5A07" w:rsidP="004E5A0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развитие мотивов музыкально-учебной деятельности и реализация творческого потенциала в процессе коллективного (индивидуального) музицирования;</w:t>
      </w:r>
    </w:p>
    <w:p w14:paraId="0EC9BE19" w14:textId="77777777" w:rsidR="004E5A07" w:rsidRDefault="004E5A07" w:rsidP="004E5A0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продуктивное сотрудничество (общение, взаимодействие) со сверстниками при решении различных творческих задач, в том числе музыкальных;</w:t>
      </w:r>
    </w:p>
    <w:p w14:paraId="6C8E8465" w14:textId="77777777" w:rsidR="004E5A07" w:rsidRDefault="004E5A07" w:rsidP="004E5A0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развитие духовно-нравственных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14:paraId="327A0330" w14:textId="77777777" w:rsidR="004E5A07" w:rsidRDefault="004E5A07" w:rsidP="004E5A0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DD922E1" w14:textId="77777777" w:rsidR="004E5A07" w:rsidRDefault="004E5A07" w:rsidP="004E5A07">
      <w:pPr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 результаты:</w:t>
      </w:r>
    </w:p>
    <w:p w14:paraId="5E1BCE6E" w14:textId="77777777" w:rsidR="004E5A07" w:rsidRDefault="004E5A07" w:rsidP="004E5A0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14:paraId="6BCB30BE" w14:textId="77777777" w:rsidR="004E5A07" w:rsidRDefault="004E5A07" w:rsidP="004E5A0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ориентированность в культурном многообразии окружающей действительности, участие в жизни микро-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макросоциума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(группы, класса, школы, города, региона и др.);</w:t>
      </w:r>
    </w:p>
    <w:p w14:paraId="6D19E09B" w14:textId="77777777" w:rsidR="004E5A07" w:rsidRDefault="004E5A07" w:rsidP="004E5A0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14:paraId="14CA969E" w14:textId="77777777" w:rsidR="004E5A07" w:rsidRDefault="004E5A07" w:rsidP="004E5A0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применение знаково-символических и речевых средств для решения коммуникативных и познавательных задач;</w:t>
      </w:r>
    </w:p>
    <w:p w14:paraId="3B00EC10" w14:textId="77777777" w:rsidR="004E5A07" w:rsidRDefault="004E5A07" w:rsidP="004E5A0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готовность к логическим действиям (анализ, сравнение, синтез, обобщение, классификация по стилям и жанрам музыкального искусства);</w:t>
      </w:r>
    </w:p>
    <w:p w14:paraId="2D6CF249" w14:textId="77777777" w:rsidR="004E5A07" w:rsidRDefault="004E5A07" w:rsidP="004E5A0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планирование, контроль и оценка собственных учебных действий, понимание их успешности или причин неуспешности, умение корректировать свои действия;</w:t>
      </w:r>
    </w:p>
    <w:p w14:paraId="4797B781" w14:textId="77777777" w:rsidR="004E5A07" w:rsidRDefault="004E5A07" w:rsidP="004E5A0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участие в совместной деятельности на основе сотрудничества, поиска компромиссов, распределения функций и ролей;</w:t>
      </w:r>
    </w:p>
    <w:p w14:paraId="2267B9AA" w14:textId="77777777" w:rsidR="004E5A07" w:rsidRDefault="004E5A07" w:rsidP="004E5A0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умение воспринимать окружающий мир во всем его социальном, культурном, природном и художественном разнообразии.</w:t>
      </w:r>
    </w:p>
    <w:p w14:paraId="004A7485" w14:textId="77777777" w:rsidR="004E5A07" w:rsidRDefault="004E5A07" w:rsidP="004E5A07">
      <w:pPr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Предметные результаты:</w:t>
      </w:r>
    </w:p>
    <w:p w14:paraId="4364C9EA" w14:textId="77777777" w:rsidR="004E5A07" w:rsidRPr="002B14AF" w:rsidRDefault="004E5A07" w:rsidP="004E5A07">
      <w:pPr>
        <w:spacing w:after="187" w:line="240" w:lineRule="auto"/>
        <w:ind w:left="715" w:hanging="10"/>
        <w:rPr>
          <w:rFonts w:ascii="Times New Roman" w:hAnsi="Times New Roman" w:cs="Times New Roman"/>
          <w:sz w:val="24"/>
          <w:szCs w:val="24"/>
        </w:rPr>
      </w:pPr>
      <w:r w:rsidRPr="002B14AF">
        <w:rPr>
          <w:rFonts w:ascii="Times New Roman" w:hAnsi="Times New Roman" w:cs="Times New Roman"/>
          <w:b/>
          <w:i/>
          <w:color w:val="00000A"/>
          <w:sz w:val="24"/>
          <w:szCs w:val="24"/>
        </w:rPr>
        <w:t>Музыка</w:t>
      </w:r>
      <w:r w:rsidRPr="002B14A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для учащихся с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ОВЗ( вариант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7.2)</w:t>
      </w:r>
      <w:r w:rsidRPr="00A94E6F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14:paraId="0CA2E74F" w14:textId="77777777" w:rsidR="004E5A07" w:rsidRPr="002B14AF" w:rsidRDefault="004E5A07" w:rsidP="004E5A07">
      <w:pPr>
        <w:numPr>
          <w:ilvl w:val="0"/>
          <w:numId w:val="10"/>
        </w:numPr>
        <w:spacing w:after="15" w:line="240" w:lineRule="auto"/>
        <w:ind w:right="13" w:hanging="360"/>
        <w:jc w:val="both"/>
        <w:rPr>
          <w:rFonts w:ascii="Times New Roman" w:hAnsi="Times New Roman" w:cs="Times New Roman"/>
          <w:sz w:val="24"/>
          <w:szCs w:val="24"/>
        </w:rPr>
      </w:pPr>
      <w:r w:rsidRPr="002B14AF">
        <w:rPr>
          <w:rFonts w:ascii="Times New Roman" w:hAnsi="Times New Roman" w:cs="Times New Roman"/>
          <w:color w:val="00000A"/>
          <w:sz w:val="24"/>
          <w:szCs w:val="24"/>
        </w:rPr>
        <w:t>формирование первоначальных представлений о роли музыки в жизни человека, ее роли в  духовно-нравственном развитии человека;</w:t>
      </w:r>
      <w:r w:rsidRPr="002B14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9086A2" w14:textId="77777777" w:rsidR="004E5A07" w:rsidRPr="002B14AF" w:rsidRDefault="004E5A07" w:rsidP="004E5A07">
      <w:pPr>
        <w:numPr>
          <w:ilvl w:val="0"/>
          <w:numId w:val="10"/>
        </w:numPr>
        <w:spacing w:after="15" w:line="240" w:lineRule="auto"/>
        <w:ind w:right="13" w:hanging="360"/>
        <w:jc w:val="both"/>
        <w:rPr>
          <w:rFonts w:ascii="Times New Roman" w:hAnsi="Times New Roman" w:cs="Times New Roman"/>
          <w:sz w:val="24"/>
          <w:szCs w:val="24"/>
        </w:rPr>
      </w:pPr>
      <w:r w:rsidRPr="002B14AF">
        <w:rPr>
          <w:rFonts w:ascii="Times New Roman" w:hAnsi="Times New Roman" w:cs="Times New Roman"/>
          <w:sz w:val="24"/>
          <w:szCs w:val="24"/>
        </w:rPr>
        <w:t xml:space="preserve">формирование элементов музыкальной культуры, интереса к музыкальному искусству и музыкальной деятельности, формирование элементарных эстетических суждений; </w:t>
      </w:r>
    </w:p>
    <w:p w14:paraId="2389D2E3" w14:textId="77777777" w:rsidR="004E5A07" w:rsidRPr="002B14AF" w:rsidRDefault="004E5A07" w:rsidP="004E5A07">
      <w:pPr>
        <w:numPr>
          <w:ilvl w:val="0"/>
          <w:numId w:val="10"/>
        </w:numPr>
        <w:spacing w:after="15" w:line="240" w:lineRule="auto"/>
        <w:ind w:right="13" w:hanging="360"/>
        <w:jc w:val="both"/>
        <w:rPr>
          <w:rFonts w:ascii="Times New Roman" w:hAnsi="Times New Roman" w:cs="Times New Roman"/>
          <w:sz w:val="24"/>
          <w:szCs w:val="24"/>
        </w:rPr>
      </w:pPr>
      <w:r w:rsidRPr="002B14AF">
        <w:rPr>
          <w:rFonts w:ascii="Times New Roman" w:hAnsi="Times New Roman" w:cs="Times New Roman"/>
          <w:sz w:val="24"/>
          <w:szCs w:val="24"/>
        </w:rPr>
        <w:t xml:space="preserve">развитие эмоционального осознанного восприятия музыки, как в процессе активной музыкальной деятельности, так и во время слушания музыкальных произведений; </w:t>
      </w:r>
    </w:p>
    <w:p w14:paraId="796C26BA" w14:textId="77777777" w:rsidR="004E5A07" w:rsidRPr="002B14AF" w:rsidRDefault="004E5A07" w:rsidP="004E5A07">
      <w:pPr>
        <w:numPr>
          <w:ilvl w:val="0"/>
          <w:numId w:val="10"/>
        </w:numPr>
        <w:spacing w:after="15" w:line="240" w:lineRule="auto"/>
        <w:ind w:right="13" w:hanging="360"/>
        <w:jc w:val="both"/>
        <w:rPr>
          <w:rFonts w:ascii="Times New Roman" w:hAnsi="Times New Roman" w:cs="Times New Roman"/>
          <w:sz w:val="24"/>
          <w:szCs w:val="24"/>
        </w:rPr>
      </w:pPr>
      <w:r w:rsidRPr="002B14AF">
        <w:rPr>
          <w:rFonts w:ascii="Times New Roman" w:hAnsi="Times New Roman" w:cs="Times New Roman"/>
          <w:sz w:val="24"/>
          <w:szCs w:val="24"/>
        </w:rPr>
        <w:t>формирование эстетических чувств в процессе слушания музыкальных произведений различных жанров;</w:t>
      </w:r>
      <w:r w:rsidRPr="002B14A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4516ACB9" w14:textId="77777777" w:rsidR="004E5A07" w:rsidRPr="002B14AF" w:rsidRDefault="004E5A07" w:rsidP="004E5A07">
      <w:pPr>
        <w:numPr>
          <w:ilvl w:val="0"/>
          <w:numId w:val="10"/>
        </w:numPr>
        <w:spacing w:after="15" w:line="240" w:lineRule="auto"/>
        <w:ind w:right="13" w:hanging="360"/>
        <w:jc w:val="both"/>
        <w:rPr>
          <w:rFonts w:ascii="Times New Roman" w:hAnsi="Times New Roman" w:cs="Times New Roman"/>
          <w:sz w:val="24"/>
          <w:szCs w:val="24"/>
        </w:rPr>
      </w:pPr>
      <w:r w:rsidRPr="002B14AF">
        <w:rPr>
          <w:rFonts w:ascii="Times New Roman" w:hAnsi="Times New Roman" w:cs="Times New Roman"/>
          <w:color w:val="00000A"/>
          <w:sz w:val="24"/>
          <w:szCs w:val="24"/>
        </w:rPr>
        <w:t xml:space="preserve">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 </w:t>
      </w:r>
    </w:p>
    <w:p w14:paraId="11ED187D" w14:textId="77777777" w:rsidR="004E5A07" w:rsidRPr="00EC6F0A" w:rsidRDefault="004E5A07" w:rsidP="004E5A07">
      <w:pPr>
        <w:pStyle w:val="a3"/>
        <w:ind w:left="142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D140BC" w14:textId="77777777" w:rsidR="004E5A07" w:rsidRDefault="004E5A07" w:rsidP="004E5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</w:pPr>
    </w:p>
    <w:p w14:paraId="29AD5785" w14:textId="77777777" w:rsidR="004E5A07" w:rsidRDefault="004E5A07" w:rsidP="004E5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</w:pPr>
    </w:p>
    <w:p w14:paraId="7A036061" w14:textId="77777777" w:rsidR="004E5A07" w:rsidRPr="00136EE5" w:rsidRDefault="004E5A07" w:rsidP="004E5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</w:pPr>
      <w:r w:rsidRPr="00136EE5"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  <w:t xml:space="preserve">Требования к уровню подготовки учащихся </w:t>
      </w:r>
      <w:r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  <w:t xml:space="preserve"> с ОВЗ </w:t>
      </w:r>
      <w:r>
        <w:rPr>
          <w:rFonts w:ascii="Times New Roman" w:hAnsi="Times New Roman" w:cs="Times New Roman"/>
          <w:b/>
          <w:sz w:val="28"/>
          <w:szCs w:val="28"/>
        </w:rPr>
        <w:t>к концу 3</w:t>
      </w:r>
      <w:r w:rsidRPr="00136EE5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14:paraId="6E956BFC" w14:textId="77777777" w:rsidR="004E5A07" w:rsidRDefault="004E5A07" w:rsidP="004E5A0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Знать/понимать:</w:t>
      </w:r>
    </w:p>
    <w:p w14:paraId="755CA166" w14:textId="77777777" w:rsidR="004E5A07" w:rsidRDefault="004E5A07" w:rsidP="004E5A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Жанры музыки (песня, танец, марш);</w:t>
      </w:r>
    </w:p>
    <w:p w14:paraId="7DA8B3D2" w14:textId="77777777" w:rsidR="004E5A07" w:rsidRDefault="004E5A07" w:rsidP="004E5A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Ориентироваться в музыкальных жанрах (опера, балет, симфония, концерт, сюита, кантата, романс, кант и т.д.);</w:t>
      </w:r>
    </w:p>
    <w:p w14:paraId="4C078389" w14:textId="77777777" w:rsidR="004E5A07" w:rsidRDefault="004E5A07" w:rsidP="004E5A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Особенности звучания знакомых музыкальных инструментов  и вокальных голосов;</w:t>
      </w:r>
    </w:p>
    <w:p w14:paraId="574E0F89" w14:textId="77777777" w:rsidR="004E5A07" w:rsidRDefault="004E5A07" w:rsidP="004E5A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Основные формы музыки и приемы музыкального развития;</w:t>
      </w:r>
    </w:p>
    <w:p w14:paraId="68B6E2C5" w14:textId="77777777" w:rsidR="004E5A07" w:rsidRDefault="004E5A07" w:rsidP="004E5A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Характерные особенности музыкального языка П.И. Чайковского, Мусоргского М.П., С. Прокофьева, Г. Свиридова, В.А. Моцарта, Бетховена Л.Э. Грига.</w:t>
      </w:r>
    </w:p>
    <w:p w14:paraId="4B267DE7" w14:textId="77777777" w:rsidR="004E5A07" w:rsidRDefault="004E5A07" w:rsidP="004E5A0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Уметь:</w:t>
      </w:r>
    </w:p>
    <w:p w14:paraId="1EB8D4B2" w14:textId="77777777" w:rsidR="004E5A07" w:rsidRDefault="004E5A07" w:rsidP="004E5A0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Выявлять жанровое начало  музыки;</w:t>
      </w:r>
    </w:p>
    <w:p w14:paraId="33C478F9" w14:textId="77777777" w:rsidR="004E5A07" w:rsidRDefault="004E5A07" w:rsidP="004E5A0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Оценивать эмоциональный характер музыки и определять ее образное содержание;</w:t>
      </w:r>
    </w:p>
    <w:p w14:paraId="1361A6CD" w14:textId="77777777" w:rsidR="004E5A07" w:rsidRDefault="004E5A07" w:rsidP="004E5A0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Определять средства музыкальной выразительности;</w:t>
      </w:r>
    </w:p>
    <w:p w14:paraId="2448BEBF" w14:textId="77777777" w:rsidR="004E5A07" w:rsidRDefault="004E5A07" w:rsidP="004E5A0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Определять основные формы музыки и приемы музыкального развития;</w:t>
      </w:r>
    </w:p>
    <w:p w14:paraId="15CA68AD" w14:textId="77777777" w:rsidR="004E5A07" w:rsidRDefault="004E5A07" w:rsidP="004E5A0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Понимать основные дирижерские жесты: внимание, дыхание, начало, окончание, плавное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звуковедение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>;</w:t>
      </w:r>
    </w:p>
    <w:p w14:paraId="111E6CAC" w14:textId="77777777" w:rsidR="004E5A07" w:rsidRDefault="004E5A07" w:rsidP="004E5A0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Участвовать в коллективной исполнительской деятельности (пении, пластическом интонировании, импровизации, игре на простейших шумовых инструментах).</w:t>
      </w:r>
    </w:p>
    <w:p w14:paraId="573BC252" w14:textId="77777777" w:rsidR="004E5A07" w:rsidRDefault="004E5A07" w:rsidP="004E5A0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14:paraId="2A9ABAB4" w14:textId="77777777" w:rsidR="004E5A07" w:rsidRPr="00EC6F0A" w:rsidRDefault="004E5A07" w:rsidP="004E5A0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Проявляет готовность поделиться своими впечатлениями о музыке и выразить их в рисунке, пении, танцевально-ритмическом движении.</w:t>
      </w:r>
    </w:p>
    <w:p w14:paraId="0CF948FC" w14:textId="77777777" w:rsidR="004E5A07" w:rsidRDefault="004E5A07" w:rsidP="004E5A07">
      <w:pPr>
        <w:spacing w:after="0" w:line="240" w:lineRule="auto"/>
        <w:rPr>
          <w:rFonts w:ascii="Times New Roman" w:eastAsia="Times New Roman" w:hAnsi="Times New Roman"/>
          <w:b/>
          <w:bCs/>
          <w:spacing w:val="-19"/>
          <w:sz w:val="28"/>
          <w:szCs w:val="28"/>
        </w:rPr>
      </w:pPr>
    </w:p>
    <w:p w14:paraId="5271AADC" w14:textId="77777777" w:rsidR="004E5A07" w:rsidRDefault="004E5A07" w:rsidP="004E5A0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pacing w:val="-19"/>
          <w:sz w:val="28"/>
          <w:szCs w:val="28"/>
        </w:rPr>
        <w:t>Требования к уровню подготовки учащихся начальной школы</w:t>
      </w:r>
    </w:p>
    <w:p w14:paraId="6DB4A66A" w14:textId="77777777" w:rsidR="004E5A07" w:rsidRDefault="004E5A07" w:rsidP="004E5A07">
      <w:pPr>
        <w:widowControl w:val="0"/>
        <w:numPr>
          <w:ilvl w:val="0"/>
          <w:numId w:val="8"/>
        </w:numPr>
        <w:shd w:val="clear" w:color="auto" w:fill="FFFFFF"/>
        <w:tabs>
          <w:tab w:val="left" w:pos="228"/>
        </w:tabs>
        <w:autoSpaceDE w:val="0"/>
        <w:autoSpaceDN w:val="0"/>
        <w:adjustRightInd w:val="0"/>
        <w:spacing w:before="74" w:after="0" w:line="240" w:lineRule="auto"/>
        <w:ind w:left="36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2"/>
          <w:sz w:val="24"/>
          <w:szCs w:val="24"/>
        </w:rPr>
        <w:t>развитие эмоционального и осознанного отношения к му</w:t>
      </w:r>
      <w:r>
        <w:rPr>
          <w:rFonts w:ascii="Times New Roman" w:eastAsia="Times New Roman" w:hAnsi="Times New Roman"/>
          <w:spacing w:val="-4"/>
          <w:sz w:val="24"/>
          <w:szCs w:val="24"/>
        </w:rPr>
        <w:t>зыке различных направлений: фольклору, музыке религи</w:t>
      </w:r>
      <w:r>
        <w:rPr>
          <w:rFonts w:ascii="Times New Roman" w:eastAsia="Times New Roman" w:hAnsi="Times New Roman"/>
          <w:spacing w:val="-2"/>
          <w:sz w:val="24"/>
          <w:szCs w:val="24"/>
        </w:rPr>
        <w:t>озной традиции; классической и современной;</w:t>
      </w:r>
    </w:p>
    <w:p w14:paraId="4661314F" w14:textId="77777777" w:rsidR="004E5A07" w:rsidRDefault="004E5A07" w:rsidP="004E5A07">
      <w:pPr>
        <w:widowControl w:val="0"/>
        <w:numPr>
          <w:ilvl w:val="0"/>
          <w:numId w:val="8"/>
        </w:numPr>
        <w:shd w:val="clear" w:color="auto" w:fill="FFFFFF"/>
        <w:tabs>
          <w:tab w:val="left" w:pos="228"/>
        </w:tabs>
        <w:autoSpaceDE w:val="0"/>
        <w:autoSpaceDN w:val="0"/>
        <w:adjustRightInd w:val="0"/>
        <w:spacing w:after="0" w:line="240" w:lineRule="auto"/>
        <w:ind w:left="360" w:right="86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2"/>
          <w:sz w:val="24"/>
          <w:szCs w:val="24"/>
        </w:rPr>
        <w:t>понимание содержания музыки простейших жанров (песня, та</w:t>
      </w:r>
      <w:r>
        <w:rPr>
          <w:rFonts w:ascii="Times New Roman" w:eastAsia="Times New Roman" w:hAnsi="Times New Roman"/>
          <w:spacing w:val="-3"/>
          <w:sz w:val="24"/>
          <w:szCs w:val="24"/>
        </w:rPr>
        <w:t>нец, марш),  а так же  более сложных (опера, балет, концерт, сим</w:t>
      </w:r>
      <w:r>
        <w:rPr>
          <w:rFonts w:ascii="Times New Roman" w:eastAsia="Times New Roman" w:hAnsi="Times New Roman"/>
          <w:sz w:val="24"/>
          <w:szCs w:val="24"/>
        </w:rPr>
        <w:t>фония) жанров в опоре на ее интонационно-образный смысл;</w:t>
      </w:r>
    </w:p>
    <w:p w14:paraId="19AD86D5" w14:textId="77777777" w:rsidR="004E5A07" w:rsidRDefault="004E5A07" w:rsidP="004E5A07">
      <w:pPr>
        <w:widowControl w:val="0"/>
        <w:numPr>
          <w:ilvl w:val="0"/>
          <w:numId w:val="8"/>
        </w:numPr>
        <w:shd w:val="clear" w:color="auto" w:fill="FFFFFF"/>
        <w:tabs>
          <w:tab w:val="left" w:pos="228"/>
        </w:tabs>
        <w:autoSpaceDE w:val="0"/>
        <w:autoSpaceDN w:val="0"/>
        <w:adjustRightInd w:val="0"/>
        <w:spacing w:before="5" w:after="0" w:line="240" w:lineRule="auto"/>
        <w:ind w:left="36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"/>
          <w:sz w:val="24"/>
          <w:szCs w:val="24"/>
        </w:rPr>
        <w:t>накопление знаний о закономерностях музыкального ис</w:t>
      </w:r>
      <w:r>
        <w:rPr>
          <w:rFonts w:ascii="Times New Roman" w:eastAsia="Times New Roman" w:hAnsi="Times New Roman"/>
          <w:spacing w:val="-2"/>
          <w:sz w:val="24"/>
          <w:szCs w:val="24"/>
        </w:rPr>
        <w:t>кусства и музыкальном языке; об интонационной приро</w:t>
      </w:r>
      <w:r>
        <w:rPr>
          <w:rFonts w:ascii="Times New Roman" w:eastAsia="Times New Roman" w:hAnsi="Times New Roman"/>
          <w:sz w:val="24"/>
          <w:szCs w:val="24"/>
        </w:rPr>
        <w:t>де музыки, приемах ее развития и формах (на основе повтора, контраста, вариативности);</w:t>
      </w:r>
    </w:p>
    <w:p w14:paraId="311A58C5" w14:textId="77777777" w:rsidR="004E5A07" w:rsidRDefault="004E5A07" w:rsidP="004E5A07">
      <w:pPr>
        <w:widowControl w:val="0"/>
        <w:numPr>
          <w:ilvl w:val="0"/>
          <w:numId w:val="8"/>
        </w:numPr>
        <w:shd w:val="clear" w:color="auto" w:fill="FFFFFF"/>
        <w:tabs>
          <w:tab w:val="left" w:pos="228"/>
        </w:tabs>
        <w:autoSpaceDE w:val="0"/>
        <w:autoSpaceDN w:val="0"/>
        <w:adjustRightInd w:val="0"/>
        <w:spacing w:after="0" w:line="240" w:lineRule="auto"/>
        <w:ind w:left="360" w:right="154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3"/>
          <w:sz w:val="24"/>
          <w:szCs w:val="24"/>
        </w:rPr>
        <w:t>развитие умений и навыков хорового пения (кантилена, унисон, расширение объема дыхания, дикция, артикуля</w:t>
      </w:r>
      <w:r>
        <w:rPr>
          <w:rFonts w:ascii="Times New Roman" w:eastAsia="Times New Roman" w:hAnsi="Times New Roman"/>
          <w:sz w:val="24"/>
          <w:szCs w:val="24"/>
        </w:rPr>
        <w:t>ция,  пение хором, в ансамбле и др.);</w:t>
      </w:r>
    </w:p>
    <w:p w14:paraId="5ACC4AAB" w14:textId="77777777" w:rsidR="004E5A07" w:rsidRDefault="004E5A07" w:rsidP="004E5A07">
      <w:pPr>
        <w:widowControl w:val="0"/>
        <w:numPr>
          <w:ilvl w:val="0"/>
          <w:numId w:val="8"/>
        </w:numPr>
        <w:shd w:val="clear" w:color="auto" w:fill="FFFFFF"/>
        <w:tabs>
          <w:tab w:val="left" w:pos="22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"/>
          <w:sz w:val="24"/>
          <w:szCs w:val="24"/>
        </w:rPr>
        <w:t>расширение умений и навыков пластического интониро</w:t>
      </w:r>
      <w:r>
        <w:rPr>
          <w:rFonts w:ascii="Times New Roman" w:eastAsia="Times New Roman" w:hAnsi="Times New Roman"/>
          <w:sz w:val="24"/>
          <w:szCs w:val="24"/>
        </w:rPr>
        <w:t>вания музыки и ее исполнения с помощью музыка музыкаль</w:t>
      </w:r>
      <w:r>
        <w:rPr>
          <w:rFonts w:ascii="Times New Roman" w:eastAsia="Times New Roman" w:hAnsi="Times New Roman"/>
          <w:spacing w:val="-2"/>
          <w:sz w:val="24"/>
          <w:szCs w:val="24"/>
        </w:rPr>
        <w:t>но-ритмических движений, а также элементарного музи</w:t>
      </w:r>
      <w:r>
        <w:rPr>
          <w:rFonts w:ascii="Times New Roman" w:eastAsia="Times New Roman" w:hAnsi="Times New Roman"/>
          <w:sz w:val="24"/>
          <w:szCs w:val="24"/>
        </w:rPr>
        <w:t>цирования на детских инструментах;</w:t>
      </w:r>
    </w:p>
    <w:p w14:paraId="6A595870" w14:textId="77777777" w:rsidR="004E5A07" w:rsidRDefault="004E5A07" w:rsidP="004E5A07">
      <w:pPr>
        <w:widowControl w:val="0"/>
        <w:numPr>
          <w:ilvl w:val="0"/>
          <w:numId w:val="8"/>
        </w:numPr>
        <w:shd w:val="clear" w:color="auto" w:fill="FFFFFF"/>
        <w:tabs>
          <w:tab w:val="left" w:pos="228"/>
        </w:tabs>
        <w:autoSpaceDE w:val="0"/>
        <w:autoSpaceDN w:val="0"/>
        <w:adjustRightInd w:val="0"/>
        <w:spacing w:after="0" w:line="240" w:lineRule="auto"/>
        <w:ind w:left="360" w:right="192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2"/>
          <w:sz w:val="24"/>
          <w:szCs w:val="24"/>
        </w:rPr>
        <w:t>включение в процесс музицирования творческих импро</w:t>
      </w:r>
      <w:r>
        <w:rPr>
          <w:rFonts w:ascii="Times New Roman" w:eastAsia="Times New Roman" w:hAnsi="Times New Roman"/>
          <w:spacing w:val="-4"/>
          <w:sz w:val="24"/>
          <w:szCs w:val="24"/>
        </w:rPr>
        <w:t>визаций (речевых, вокальных, ритмических, инструментальных, пластических, художественных);</w:t>
      </w:r>
    </w:p>
    <w:p w14:paraId="00A2A41F" w14:textId="77777777" w:rsidR="00017254" w:rsidRDefault="004E5A07" w:rsidP="004E5A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pacing w:val="-3"/>
          <w:sz w:val="24"/>
          <w:szCs w:val="24"/>
        </w:rPr>
        <w:t xml:space="preserve">накопление сведений из области музыкальной грамот </w:t>
      </w:r>
      <w:r>
        <w:rPr>
          <w:rFonts w:ascii="Times New Roman" w:eastAsia="Times New Roman" w:hAnsi="Times New Roman"/>
          <w:spacing w:val="-1"/>
          <w:sz w:val="24"/>
          <w:szCs w:val="24"/>
        </w:rPr>
        <w:t>знаний о музыке, музыкантах,</w:t>
      </w:r>
    </w:p>
    <w:p w14:paraId="7A7EEE28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2837DE0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980DDCE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CA032D" w14:textId="77777777" w:rsidR="004973B5" w:rsidRDefault="004973B5" w:rsidP="00017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E898EF" w14:textId="77777777" w:rsidR="004973B5" w:rsidRDefault="004973B5" w:rsidP="00017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3FDC85" w14:textId="77777777" w:rsidR="004973B5" w:rsidRDefault="004973B5" w:rsidP="00017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FBB00A" w14:textId="77777777" w:rsidR="004973B5" w:rsidRDefault="004973B5" w:rsidP="00017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9D1B51" w14:textId="77777777" w:rsidR="004973B5" w:rsidRDefault="004973B5" w:rsidP="00017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D2DC84B" w14:textId="77777777" w:rsidR="004973B5" w:rsidRDefault="004973B5" w:rsidP="00017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69C53B" w14:textId="77777777" w:rsidR="004973B5" w:rsidRDefault="004973B5" w:rsidP="00017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C0360F" w14:textId="77777777" w:rsidR="004973B5" w:rsidRDefault="004973B5" w:rsidP="00017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CE6BE2E" w14:textId="77777777" w:rsidR="004973B5" w:rsidRDefault="004973B5" w:rsidP="00017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B1AD7A8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p w14:paraId="5FD025EA" w14:textId="77777777" w:rsidR="00017254" w:rsidRPr="00CD39E8" w:rsidRDefault="00017254" w:rsidP="00017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Ind w:w="-743" w:type="dxa"/>
        <w:tblLook w:val="04A0" w:firstRow="1" w:lastRow="0" w:firstColumn="1" w:lastColumn="0" w:noHBand="0" w:noVBand="1"/>
      </w:tblPr>
      <w:tblGrid>
        <w:gridCol w:w="851"/>
        <w:gridCol w:w="6302"/>
        <w:gridCol w:w="2912"/>
      </w:tblGrid>
      <w:tr w:rsidR="00017254" w14:paraId="65E70F5D" w14:textId="77777777" w:rsidTr="004E5A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B72B3" w14:textId="77777777" w:rsidR="00017254" w:rsidRPr="004903D1" w:rsidRDefault="00017254" w:rsidP="004E5A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03D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1C7C1E10" w14:textId="77777777" w:rsidR="00017254" w:rsidRPr="004903D1" w:rsidRDefault="00017254" w:rsidP="004E5A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03D1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A07E7" w14:textId="77777777" w:rsidR="00017254" w:rsidRPr="004903D1" w:rsidRDefault="00017254" w:rsidP="004E5A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03D1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E1CAF" w14:textId="77777777" w:rsidR="00017254" w:rsidRPr="004903D1" w:rsidRDefault="00017254" w:rsidP="004E5A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03D1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14:paraId="540F3167" w14:textId="77777777" w:rsidR="00017254" w:rsidRPr="004903D1" w:rsidRDefault="00017254" w:rsidP="004E5A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03D1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017254" w14:paraId="03678282" w14:textId="77777777" w:rsidTr="004E5A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53F8B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3B2C1" w14:textId="77777777" w:rsidR="00017254" w:rsidRDefault="00017254" w:rsidP="004E5A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– Родина моя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D6850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17254" w14:paraId="411D2170" w14:textId="77777777" w:rsidTr="004E5A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6669B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B16AF" w14:textId="77777777" w:rsidR="00017254" w:rsidRDefault="00017254" w:rsidP="004E5A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День, полный событий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21143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17254" w14:paraId="260F6654" w14:textId="77777777" w:rsidTr="004E5A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8A752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7C244" w14:textId="77777777" w:rsidR="00017254" w:rsidRDefault="00017254" w:rsidP="004E5A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 России петь – что стремиться в храм»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47D7F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17254" w14:paraId="198E2C7C" w14:textId="77777777" w:rsidTr="004E5A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55B4A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BF742" w14:textId="77777777" w:rsidR="00017254" w:rsidRDefault="00017254" w:rsidP="004E5A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Гори, гори ясно, чтобы не погасло!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5C7E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17254" w14:paraId="584F3FAC" w14:textId="77777777" w:rsidTr="004E5A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D5B4C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47309" w14:textId="77777777" w:rsidR="00017254" w:rsidRDefault="00017254" w:rsidP="004E5A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музыкальном театре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E06FF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17254" w14:paraId="0179BC14" w14:textId="77777777" w:rsidTr="004E5A07">
        <w:trPr>
          <w:trHeight w:val="2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A9DEC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94AEB" w14:textId="77777777" w:rsidR="00017254" w:rsidRDefault="00017254" w:rsidP="004E5A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концертном зале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BC74D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17254" w14:paraId="22EE6B0A" w14:textId="77777777" w:rsidTr="004E5A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0FC58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D94D7" w14:textId="77777777" w:rsidR="00017254" w:rsidRDefault="00017254" w:rsidP="004E5A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Чтобы музыкантом быть, так надобно уменье…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3A505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2F8D1748" w14:textId="77777777" w:rsidR="00017254" w:rsidRDefault="00017254" w:rsidP="00017254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Итого:   34 часа</w:t>
      </w:r>
    </w:p>
    <w:p w14:paraId="52C2E4EB" w14:textId="77777777" w:rsidR="00017254" w:rsidRDefault="00017254" w:rsidP="00017254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9D4FB51" w14:textId="77777777" w:rsidR="00017254" w:rsidRDefault="00017254" w:rsidP="00017254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УМК  « Школа России».</w:t>
      </w:r>
    </w:p>
    <w:p w14:paraId="1ABA1424" w14:textId="77777777" w:rsidR="00017254" w:rsidRDefault="00017254" w:rsidP="00017254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6FA36804" w14:textId="77777777" w:rsidR="00017254" w:rsidRDefault="00017254" w:rsidP="00017254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Литература для учителя</w:t>
      </w:r>
    </w:p>
    <w:p w14:paraId="6ADA5178" w14:textId="77777777" w:rsidR="00017254" w:rsidRDefault="00017254" w:rsidP="00017254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547457B6" w14:textId="77777777" w:rsidR="00017254" w:rsidRPr="005009B7" w:rsidRDefault="00017254" w:rsidP="00017254">
      <w:pPr>
        <w:pStyle w:val="a6"/>
        <w:numPr>
          <w:ilvl w:val="0"/>
          <w:numId w:val="9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5009B7">
        <w:rPr>
          <w:rFonts w:ascii="Times New Roman" w:hAnsi="Times New Roman"/>
          <w:b/>
          <w:color w:val="000000"/>
          <w:sz w:val="24"/>
          <w:szCs w:val="24"/>
        </w:rPr>
        <w:t>«Примерные программы по учебным предметам». /</w:t>
      </w:r>
      <w:r w:rsidRPr="005009B7">
        <w:rPr>
          <w:rFonts w:ascii="Times New Roman" w:hAnsi="Times New Roman"/>
          <w:sz w:val="24"/>
          <w:szCs w:val="24"/>
        </w:rPr>
        <w:t>Составитель: Е.С. Савинов, член-корреспондент;  РАО  А.М. Кондаков,  академик  Л.П. Кезина./</w:t>
      </w:r>
    </w:p>
    <w:p w14:paraId="0E55C959" w14:textId="77777777" w:rsidR="00017254" w:rsidRPr="005009B7" w:rsidRDefault="00017254" w:rsidP="00017254">
      <w:pPr>
        <w:pStyle w:val="a6"/>
        <w:tabs>
          <w:tab w:val="left" w:pos="9356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009B7">
        <w:rPr>
          <w:rFonts w:ascii="Times New Roman" w:hAnsi="Times New Roman"/>
          <w:sz w:val="24"/>
          <w:szCs w:val="24"/>
        </w:rPr>
        <w:t>(Стандарты  второго  поколения).  М.: Просвещ</w:t>
      </w:r>
      <w:r>
        <w:rPr>
          <w:rFonts w:ascii="Times New Roman" w:hAnsi="Times New Roman"/>
          <w:sz w:val="24"/>
          <w:szCs w:val="24"/>
        </w:rPr>
        <w:t>ение, 2015</w:t>
      </w:r>
      <w:r w:rsidRPr="005009B7">
        <w:rPr>
          <w:rFonts w:ascii="Times New Roman" w:hAnsi="Times New Roman"/>
          <w:sz w:val="24"/>
          <w:szCs w:val="24"/>
        </w:rPr>
        <w:t xml:space="preserve">г.  </w:t>
      </w:r>
    </w:p>
    <w:p w14:paraId="0C1A01D9" w14:textId="77777777" w:rsidR="00017254" w:rsidRDefault="00017254" w:rsidP="00017254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5CC5A33E" w14:textId="77777777" w:rsidR="00017254" w:rsidRPr="005009B7" w:rsidRDefault="00017254" w:rsidP="00017254">
      <w:pPr>
        <w:pStyle w:val="a6"/>
        <w:numPr>
          <w:ilvl w:val="0"/>
          <w:numId w:val="9"/>
        </w:numPr>
        <w:spacing w:after="0" w:line="240" w:lineRule="auto"/>
        <w:ind w:right="900"/>
        <w:jc w:val="both"/>
        <w:rPr>
          <w:rFonts w:ascii="Times New Roman" w:eastAsia="Times New Roman" w:hAnsi="Times New Roman"/>
          <w:sz w:val="24"/>
          <w:szCs w:val="24"/>
        </w:rPr>
      </w:pPr>
      <w:r w:rsidRPr="005009B7">
        <w:rPr>
          <w:rFonts w:ascii="Times New Roman" w:eastAsia="Times New Roman" w:hAnsi="Times New Roman"/>
          <w:b/>
          <w:sz w:val="24"/>
          <w:szCs w:val="24"/>
        </w:rPr>
        <w:t>Сборник  рабочих программы</w:t>
      </w:r>
      <w:r w:rsidRPr="005009B7">
        <w:rPr>
          <w:rFonts w:ascii="Times New Roman" w:eastAsia="Times New Roman" w:hAnsi="Times New Roman"/>
          <w:sz w:val="24"/>
          <w:szCs w:val="24"/>
        </w:rPr>
        <w:t xml:space="preserve"> «Школа России» Музыка. 1-4кл.</w:t>
      </w:r>
    </w:p>
    <w:p w14:paraId="25147152" w14:textId="77777777" w:rsidR="00017254" w:rsidRPr="005009B7" w:rsidRDefault="00017254" w:rsidP="00017254">
      <w:pPr>
        <w:pStyle w:val="a6"/>
        <w:spacing w:after="0" w:line="240" w:lineRule="auto"/>
        <w:ind w:right="900"/>
        <w:jc w:val="both"/>
        <w:rPr>
          <w:rFonts w:ascii="Times New Roman" w:eastAsia="Times New Roman" w:hAnsi="Times New Roman"/>
          <w:sz w:val="24"/>
          <w:szCs w:val="24"/>
        </w:rPr>
      </w:pPr>
      <w:r w:rsidRPr="005009B7">
        <w:rPr>
          <w:rFonts w:ascii="Times New Roman" w:eastAsia="Times New Roman" w:hAnsi="Times New Roman"/>
          <w:sz w:val="24"/>
          <w:szCs w:val="24"/>
        </w:rPr>
        <w:t>(авт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5009B7">
        <w:rPr>
          <w:rFonts w:ascii="Times New Roman" w:eastAsia="Times New Roman" w:hAnsi="Times New Roman"/>
          <w:sz w:val="24"/>
          <w:szCs w:val="24"/>
        </w:rPr>
        <w:t xml:space="preserve">: Г. П. Сергеева, Е. Д. Критская, Т. С. </w:t>
      </w:r>
      <w:proofErr w:type="spellStart"/>
      <w:r w:rsidRPr="005009B7">
        <w:rPr>
          <w:rFonts w:ascii="Times New Roman" w:eastAsia="Times New Roman" w:hAnsi="Times New Roman"/>
          <w:sz w:val="24"/>
          <w:szCs w:val="24"/>
        </w:rPr>
        <w:t>Шмагина</w:t>
      </w:r>
      <w:proofErr w:type="spellEnd"/>
      <w:r w:rsidRPr="005009B7">
        <w:rPr>
          <w:rFonts w:ascii="Times New Roman" w:eastAsia="Times New Roman" w:hAnsi="Times New Roman"/>
          <w:sz w:val="24"/>
          <w:szCs w:val="24"/>
        </w:rPr>
        <w:t xml:space="preserve">) </w:t>
      </w:r>
    </w:p>
    <w:p w14:paraId="1C4C0A91" w14:textId="77777777" w:rsidR="00017254" w:rsidRDefault="00017254" w:rsidP="00017254">
      <w:pPr>
        <w:pStyle w:val="a6"/>
        <w:spacing w:after="0" w:line="240" w:lineRule="auto"/>
        <w:ind w:right="900"/>
        <w:jc w:val="both"/>
        <w:rPr>
          <w:rFonts w:ascii="Times New Roman" w:eastAsia="Times New Roman" w:hAnsi="Times New Roman"/>
          <w:sz w:val="24"/>
          <w:szCs w:val="24"/>
        </w:rPr>
      </w:pPr>
      <w:r w:rsidRPr="005009B7">
        <w:rPr>
          <w:rFonts w:ascii="Times New Roman" w:eastAsia="Times New Roman" w:hAnsi="Times New Roman"/>
          <w:sz w:val="24"/>
          <w:szCs w:val="24"/>
        </w:rPr>
        <w:t>М.: Просвещение, 2011</w:t>
      </w:r>
      <w:r>
        <w:rPr>
          <w:rFonts w:ascii="Times New Roman" w:eastAsia="Times New Roman" w:hAnsi="Times New Roman"/>
          <w:sz w:val="24"/>
          <w:szCs w:val="24"/>
        </w:rPr>
        <w:t>5</w:t>
      </w:r>
      <w:r w:rsidRPr="005009B7">
        <w:rPr>
          <w:rFonts w:ascii="Times New Roman" w:eastAsia="Times New Roman" w:hAnsi="Times New Roman"/>
          <w:sz w:val="24"/>
          <w:szCs w:val="24"/>
        </w:rPr>
        <w:t>г.</w:t>
      </w:r>
    </w:p>
    <w:p w14:paraId="2C3E23DC" w14:textId="77777777" w:rsidR="00017254" w:rsidRPr="005009B7" w:rsidRDefault="00017254" w:rsidP="00017254">
      <w:pPr>
        <w:pStyle w:val="a6"/>
        <w:spacing w:after="0" w:line="240" w:lineRule="auto"/>
        <w:ind w:right="900"/>
        <w:jc w:val="both"/>
        <w:rPr>
          <w:rFonts w:ascii="Times New Roman" w:eastAsia="Times New Roman" w:hAnsi="Times New Roman"/>
          <w:sz w:val="24"/>
          <w:szCs w:val="24"/>
        </w:rPr>
      </w:pPr>
    </w:p>
    <w:p w14:paraId="66F277D3" w14:textId="77777777" w:rsidR="00017254" w:rsidRPr="005009B7" w:rsidRDefault="00017254" w:rsidP="00017254">
      <w:pPr>
        <w:pStyle w:val="a6"/>
        <w:numPr>
          <w:ilvl w:val="0"/>
          <w:numId w:val="9"/>
        </w:numPr>
        <w:spacing w:after="0" w:line="240" w:lineRule="auto"/>
        <w:ind w:right="9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Поурочные разработки по музыке</w:t>
      </w:r>
      <w:r w:rsidRPr="005009B7">
        <w:rPr>
          <w:rFonts w:ascii="Times New Roman" w:eastAsia="Times New Roman" w:hAnsi="Times New Roman"/>
          <w:b/>
          <w:sz w:val="24"/>
          <w:szCs w:val="24"/>
        </w:rPr>
        <w:t xml:space="preserve">. 3 </w:t>
      </w:r>
      <w:proofErr w:type="spellStart"/>
      <w:r w:rsidRPr="005009B7">
        <w:rPr>
          <w:rFonts w:ascii="Times New Roman" w:eastAsia="Times New Roman" w:hAnsi="Times New Roman"/>
          <w:b/>
          <w:sz w:val="24"/>
          <w:szCs w:val="24"/>
        </w:rPr>
        <w:t>кл</w:t>
      </w:r>
      <w:proofErr w:type="spellEnd"/>
      <w:r w:rsidRPr="005009B7">
        <w:rPr>
          <w:rFonts w:ascii="Times New Roman" w:eastAsia="Times New Roman" w:hAnsi="Times New Roman"/>
          <w:b/>
          <w:sz w:val="24"/>
          <w:szCs w:val="24"/>
        </w:rPr>
        <w:t>.</w:t>
      </w:r>
      <w:r w:rsidRPr="005009B7">
        <w:rPr>
          <w:rFonts w:ascii="Times New Roman" w:eastAsia="Times New Roman" w:hAnsi="Times New Roman"/>
          <w:sz w:val="24"/>
          <w:szCs w:val="24"/>
        </w:rPr>
        <w:t xml:space="preserve"> (авт. М.А. Давыдова</w:t>
      </w:r>
      <w:proofErr w:type="gramStart"/>
      <w:r w:rsidRPr="005009B7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,М.</w:t>
      </w:r>
      <w:proofErr w:type="gramEnd"/>
      <w:r>
        <w:rPr>
          <w:rFonts w:ascii="Times New Roman" w:hAnsi="Times New Roman"/>
          <w:sz w:val="24"/>
          <w:szCs w:val="24"/>
        </w:rPr>
        <w:t>: ВАКО, 2014</w:t>
      </w:r>
      <w:r w:rsidRPr="005009B7">
        <w:rPr>
          <w:rFonts w:ascii="Times New Roman" w:hAnsi="Times New Roman"/>
          <w:sz w:val="24"/>
          <w:szCs w:val="24"/>
        </w:rPr>
        <w:t xml:space="preserve"> г.</w:t>
      </w:r>
    </w:p>
    <w:p w14:paraId="7EEBCFBC" w14:textId="77777777" w:rsidR="00017254" w:rsidRPr="005009B7" w:rsidRDefault="00017254" w:rsidP="00017254">
      <w:pPr>
        <w:pStyle w:val="a6"/>
        <w:spacing w:after="0" w:line="240" w:lineRule="auto"/>
        <w:ind w:right="900"/>
        <w:jc w:val="both"/>
        <w:rPr>
          <w:rFonts w:ascii="Times New Roman" w:eastAsia="Times New Roman" w:hAnsi="Times New Roman"/>
          <w:sz w:val="24"/>
          <w:szCs w:val="24"/>
        </w:rPr>
      </w:pPr>
    </w:p>
    <w:p w14:paraId="378D69B1" w14:textId="77777777" w:rsidR="00017254" w:rsidRPr="005009B7" w:rsidRDefault="00017254" w:rsidP="00017254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9B7">
        <w:rPr>
          <w:rFonts w:ascii="Times New Roman" w:hAnsi="Times New Roman"/>
          <w:b/>
          <w:iCs/>
          <w:sz w:val="24"/>
          <w:szCs w:val="24"/>
        </w:rPr>
        <w:t xml:space="preserve">Музыка. </w:t>
      </w:r>
      <w:r w:rsidRPr="005009B7">
        <w:rPr>
          <w:rFonts w:ascii="Times New Roman" w:hAnsi="Times New Roman"/>
          <w:b/>
          <w:sz w:val="24"/>
          <w:szCs w:val="24"/>
        </w:rPr>
        <w:t>Хрестоматия музыкального материала</w:t>
      </w:r>
      <w:r w:rsidRPr="005009B7">
        <w:rPr>
          <w:rFonts w:ascii="Times New Roman" w:hAnsi="Times New Roman"/>
          <w:sz w:val="24"/>
          <w:szCs w:val="24"/>
        </w:rPr>
        <w:t>. 3 класс [Ноты</w:t>
      </w:r>
      <w:proofErr w:type="gramStart"/>
      <w:r w:rsidRPr="005009B7">
        <w:rPr>
          <w:rFonts w:ascii="Times New Roman" w:hAnsi="Times New Roman"/>
          <w:sz w:val="24"/>
          <w:szCs w:val="24"/>
        </w:rPr>
        <w:t>] :</w:t>
      </w:r>
      <w:proofErr w:type="gramEnd"/>
      <w:r w:rsidRPr="005009B7">
        <w:rPr>
          <w:rFonts w:ascii="Times New Roman" w:hAnsi="Times New Roman"/>
          <w:sz w:val="24"/>
          <w:szCs w:val="24"/>
        </w:rPr>
        <w:t xml:space="preserve"> пособие для учителя / сост. Е. Д. Критская. – </w:t>
      </w:r>
      <w:proofErr w:type="gramStart"/>
      <w:r w:rsidRPr="005009B7">
        <w:rPr>
          <w:rFonts w:ascii="Times New Roman" w:hAnsi="Times New Roman"/>
          <w:sz w:val="24"/>
          <w:szCs w:val="24"/>
        </w:rPr>
        <w:t>М. :</w:t>
      </w:r>
      <w:proofErr w:type="gramEnd"/>
      <w:r w:rsidRPr="005009B7">
        <w:rPr>
          <w:rFonts w:ascii="Times New Roman" w:hAnsi="Times New Roman"/>
          <w:sz w:val="24"/>
          <w:szCs w:val="24"/>
        </w:rPr>
        <w:t xml:space="preserve"> Просвещение, 2013г.</w:t>
      </w:r>
    </w:p>
    <w:p w14:paraId="471C71A9" w14:textId="77777777" w:rsidR="00017254" w:rsidRDefault="00017254" w:rsidP="00017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412960" w14:textId="77777777" w:rsidR="00017254" w:rsidRDefault="00017254" w:rsidP="00017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Литература для учащихся</w:t>
      </w:r>
    </w:p>
    <w:p w14:paraId="43DD1E91" w14:textId="77777777" w:rsidR="00017254" w:rsidRDefault="00017254" w:rsidP="000172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Учебник. Музыка. 3 класс.</w:t>
      </w:r>
    </w:p>
    <w:p w14:paraId="14EA8096" w14:textId="77777777" w:rsidR="00017254" w:rsidRDefault="00017254" w:rsidP="000172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(авт. Г. П. Сергеева, Е.Д. Критская, Т. С.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Шмагина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0353C127" w14:textId="77777777" w:rsidR="00017254" w:rsidRDefault="00017254" w:rsidP="000172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М.: Просвещение, 2013 г.)</w:t>
      </w:r>
    </w:p>
    <w:p w14:paraId="3F25B3A9" w14:textId="77777777" w:rsidR="00017254" w:rsidRDefault="00017254" w:rsidP="000172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46A209B" w14:textId="77777777" w:rsidR="00017254" w:rsidRDefault="00017254" w:rsidP="000172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Музыка. Рабочая тетрадь. 3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кл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1671AC5C" w14:textId="77777777" w:rsidR="00017254" w:rsidRDefault="00017254" w:rsidP="000172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(авт. Г. П. Сергеева, Е.Д. Критская, Т. С.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Шмагина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21EDF4EE" w14:textId="77777777" w:rsidR="00017254" w:rsidRDefault="00017254" w:rsidP="000172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М.: Просвещение, 2014 г.)</w:t>
      </w:r>
    </w:p>
    <w:p w14:paraId="40DA0815" w14:textId="77777777" w:rsidR="00017254" w:rsidRDefault="00017254" w:rsidP="000172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774DB42" w14:textId="77777777" w:rsidR="00017254" w:rsidRDefault="00017254" w:rsidP="00017254">
      <w:pPr>
        <w:pStyle w:val="a3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0C2D59" w14:textId="77777777" w:rsidR="00017254" w:rsidRDefault="00017254" w:rsidP="00017254">
      <w:pPr>
        <w:pStyle w:val="a3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3475EA" w14:textId="77777777" w:rsidR="00017254" w:rsidRDefault="00017254" w:rsidP="00017254">
      <w:pPr>
        <w:pStyle w:val="a3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9C6FE5" w14:textId="77777777" w:rsidR="00017254" w:rsidRDefault="00017254" w:rsidP="00017254">
      <w:pPr>
        <w:pStyle w:val="a3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7D6E84" w14:textId="77777777" w:rsidR="00017254" w:rsidRDefault="00017254" w:rsidP="00017254">
      <w:pPr>
        <w:pStyle w:val="a3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05C559" w14:textId="77777777" w:rsidR="00017254" w:rsidRDefault="00017254" w:rsidP="00017254">
      <w:pPr>
        <w:pStyle w:val="a3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70C9DC" w14:textId="77777777" w:rsidR="00017254" w:rsidRDefault="00017254" w:rsidP="00017254">
      <w:pPr>
        <w:pStyle w:val="a3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FCF7A8" w14:textId="77777777" w:rsidR="00017254" w:rsidRDefault="00017254" w:rsidP="00017254">
      <w:pPr>
        <w:pStyle w:val="a3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B5AFBD" w14:textId="77777777" w:rsidR="00017254" w:rsidRDefault="00017254" w:rsidP="00017254">
      <w:pPr>
        <w:pStyle w:val="a3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CD9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 учебного предмета</w:t>
      </w:r>
    </w:p>
    <w:p w14:paraId="2E23B8FB" w14:textId="77777777" w:rsidR="00017254" w:rsidRDefault="00017254" w:rsidP="00017254">
      <w:pPr>
        <w:pStyle w:val="a3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2CD9">
        <w:rPr>
          <w:rFonts w:ascii="Times New Roman" w:hAnsi="Times New Roman" w:cs="Times New Roman"/>
          <w:b/>
          <w:sz w:val="28"/>
          <w:szCs w:val="28"/>
        </w:rPr>
        <w:t xml:space="preserve"> (личностн</w:t>
      </w:r>
      <w:r>
        <w:rPr>
          <w:rFonts w:ascii="Times New Roman" w:hAnsi="Times New Roman" w:cs="Times New Roman"/>
          <w:b/>
          <w:sz w:val="28"/>
          <w:szCs w:val="28"/>
        </w:rPr>
        <w:t>ые, метапредметные и предметные</w:t>
      </w:r>
      <w:r w:rsidRPr="00B62CD9">
        <w:rPr>
          <w:rFonts w:ascii="Times New Roman" w:hAnsi="Times New Roman" w:cs="Times New Roman"/>
          <w:b/>
          <w:sz w:val="28"/>
          <w:szCs w:val="28"/>
        </w:rPr>
        <w:t>)</w:t>
      </w:r>
    </w:p>
    <w:p w14:paraId="2B7C4E6D" w14:textId="77777777" w:rsidR="00017254" w:rsidRPr="00A94E6F" w:rsidRDefault="00017254" w:rsidP="00017254">
      <w:pPr>
        <w:pStyle w:val="a3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A94E6F">
        <w:rPr>
          <w:rFonts w:ascii="Times New Roman" w:hAnsi="Times New Roman" w:cs="Times New Roman"/>
          <w:color w:val="000000"/>
          <w:sz w:val="24"/>
          <w:szCs w:val="24"/>
        </w:rPr>
        <w:t xml:space="preserve">             АООП НОО обучающихся с ЗПР определяет уровень овладения предметными результатами: базовый уровень (обязательный минимум содержания основной образовательной программы) – является обязательным для всех обучающихся с задержкой психического развития.</w:t>
      </w:r>
    </w:p>
    <w:p w14:paraId="5AD96BE3" w14:textId="77777777" w:rsidR="00017254" w:rsidRPr="00A94E6F" w:rsidRDefault="00017254" w:rsidP="00017254">
      <w:pPr>
        <w:tabs>
          <w:tab w:val="center" w:pos="1283"/>
          <w:tab w:val="center" w:pos="2569"/>
          <w:tab w:val="center" w:pos="3584"/>
          <w:tab w:val="center" w:pos="4720"/>
          <w:tab w:val="center" w:pos="5773"/>
          <w:tab w:val="center" w:pos="7105"/>
          <w:tab w:val="right" w:pos="9644"/>
        </w:tabs>
        <w:spacing w:after="188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            Освоение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АООП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НОО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(вариант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7.2)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обеспечивает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достижение </w:t>
      </w:r>
    </w:p>
    <w:p w14:paraId="620CB775" w14:textId="77777777" w:rsidR="00017254" w:rsidRPr="00A94E6F" w:rsidRDefault="00017254" w:rsidP="00017254">
      <w:pPr>
        <w:spacing w:line="240" w:lineRule="auto"/>
        <w:ind w:left="-15" w:right="12"/>
        <w:jc w:val="both"/>
        <w:rPr>
          <w:rFonts w:ascii="Times New Roman" w:hAnsi="Times New Roman" w:cs="Times New Roman"/>
          <w:sz w:val="24"/>
          <w:szCs w:val="24"/>
        </w:rPr>
      </w:pP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обучающимися с ЗПР трех видов результатов: </w:t>
      </w:r>
      <w:r w:rsidRPr="00A94E6F">
        <w:rPr>
          <w:rFonts w:ascii="Times New Roman" w:hAnsi="Times New Roman" w:cs="Times New Roman"/>
          <w:b/>
          <w:i/>
          <w:color w:val="00000A"/>
          <w:sz w:val="24"/>
          <w:szCs w:val="24"/>
        </w:rPr>
        <w:t xml:space="preserve">личностных, </w:t>
      </w:r>
      <w:proofErr w:type="gramStart"/>
      <w:r w:rsidRPr="00A94E6F">
        <w:rPr>
          <w:rFonts w:ascii="Times New Roman" w:hAnsi="Times New Roman" w:cs="Times New Roman"/>
          <w:b/>
          <w:i/>
          <w:color w:val="00000A"/>
          <w:sz w:val="24"/>
          <w:szCs w:val="24"/>
        </w:rPr>
        <w:t>метапредметных</w:t>
      </w:r>
      <w:r>
        <w:rPr>
          <w:rFonts w:ascii="Times New Roman" w:hAnsi="Times New Roman" w:cs="Times New Roman"/>
          <w:b/>
          <w:i/>
          <w:color w:val="00000A"/>
          <w:sz w:val="24"/>
          <w:szCs w:val="24"/>
        </w:rPr>
        <w:t xml:space="preserve">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и</w:t>
      </w:r>
      <w:proofErr w:type="gramEnd"/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A94E6F">
        <w:rPr>
          <w:rFonts w:ascii="Times New Roman" w:hAnsi="Times New Roman" w:cs="Times New Roman"/>
          <w:b/>
          <w:i/>
          <w:color w:val="00000A"/>
          <w:sz w:val="24"/>
          <w:szCs w:val="24"/>
        </w:rPr>
        <w:t>предметных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.  </w:t>
      </w:r>
    </w:p>
    <w:p w14:paraId="1CE6F519" w14:textId="77777777" w:rsidR="00017254" w:rsidRPr="00A94E6F" w:rsidRDefault="00017254" w:rsidP="00017254">
      <w:pPr>
        <w:spacing w:line="240" w:lineRule="auto"/>
        <w:ind w:left="-15" w:right="13"/>
        <w:jc w:val="both"/>
        <w:rPr>
          <w:rFonts w:ascii="Times New Roman" w:hAnsi="Times New Roman" w:cs="Times New Roman"/>
          <w:sz w:val="24"/>
          <w:szCs w:val="24"/>
        </w:rPr>
      </w:pPr>
      <w:r w:rsidRPr="00A94E6F">
        <w:rPr>
          <w:rFonts w:ascii="Times New Roman" w:hAnsi="Times New Roman" w:cs="Times New Roman"/>
          <w:b/>
          <w:i/>
          <w:color w:val="00000A"/>
          <w:sz w:val="24"/>
          <w:szCs w:val="24"/>
        </w:rPr>
        <w:t xml:space="preserve">            Личностные результаты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освоения АООП НОО обучающимися с ЗПР включают индивидуально-личностные качества и социальные </w:t>
      </w:r>
      <w:r w:rsidRPr="00A94E6F">
        <w:rPr>
          <w:rFonts w:ascii="Times New Roman" w:hAnsi="Times New Roman" w:cs="Times New Roman"/>
          <w:sz w:val="24"/>
          <w:szCs w:val="24"/>
        </w:rPr>
        <w:t>(жизненные)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компетенции, </w:t>
      </w:r>
      <w:r w:rsidRPr="00A94E6F">
        <w:rPr>
          <w:rFonts w:ascii="Times New Roman" w:hAnsi="Times New Roman" w:cs="Times New Roman"/>
          <w:sz w:val="24"/>
          <w:szCs w:val="24"/>
        </w:rPr>
        <w:t xml:space="preserve">социально значимые ценностные установки, необходимые для достижения основной цели современного образования ― введения обучающихся с ЗПР в культуру, овладение ими </w:t>
      </w:r>
      <w:proofErr w:type="gramStart"/>
      <w:r w:rsidRPr="00A94E6F">
        <w:rPr>
          <w:rFonts w:ascii="Times New Roman" w:hAnsi="Times New Roman" w:cs="Times New Roman"/>
          <w:sz w:val="24"/>
          <w:szCs w:val="24"/>
        </w:rPr>
        <w:t>социо-культурным</w:t>
      </w:r>
      <w:proofErr w:type="gramEnd"/>
      <w:r w:rsidRPr="00A94E6F">
        <w:rPr>
          <w:rFonts w:ascii="Times New Roman" w:hAnsi="Times New Roman" w:cs="Times New Roman"/>
          <w:sz w:val="24"/>
          <w:szCs w:val="24"/>
        </w:rPr>
        <w:t xml:space="preserve"> опытом.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635581A4" w14:textId="77777777" w:rsidR="00017254" w:rsidRPr="00A94E6F" w:rsidRDefault="00017254" w:rsidP="00017254">
      <w:pPr>
        <w:spacing w:line="240" w:lineRule="auto"/>
        <w:ind w:left="-15" w:right="12"/>
        <w:jc w:val="both"/>
        <w:rPr>
          <w:rFonts w:ascii="Times New Roman" w:hAnsi="Times New Roman" w:cs="Times New Roman"/>
          <w:sz w:val="24"/>
          <w:szCs w:val="24"/>
        </w:rPr>
      </w:pP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        С учетом индивидуальных возможностей и особых образовательных потребностей обучающихся с ЗПР </w:t>
      </w:r>
      <w:r w:rsidRPr="00A94E6F">
        <w:rPr>
          <w:rFonts w:ascii="Times New Roman" w:hAnsi="Times New Roman" w:cs="Times New Roman"/>
          <w:b/>
          <w:i/>
          <w:color w:val="00000A"/>
          <w:sz w:val="24"/>
          <w:szCs w:val="24"/>
        </w:rPr>
        <w:t>личностные результаты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освоения АООП НОО должны отражать: </w:t>
      </w:r>
    </w:p>
    <w:p w14:paraId="625B6E4E" w14:textId="77777777" w:rsidR="00017254" w:rsidRDefault="00017254" w:rsidP="00017254">
      <w:pPr>
        <w:tabs>
          <w:tab w:val="left" w:pos="720"/>
        </w:tabs>
        <w:autoSpaceDE w:val="0"/>
        <w:autoSpaceDN w:val="0"/>
        <w:adjustRightInd w:val="0"/>
        <w:spacing w:before="45"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укрепление культурной, этнической и гражданской идентичности в соответствии с духовными традициями семьи и народа;</w:t>
      </w:r>
    </w:p>
    <w:p w14:paraId="68A39E98" w14:textId="77777777" w:rsidR="00017254" w:rsidRDefault="00017254" w:rsidP="0001725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14:paraId="68081B83" w14:textId="77777777" w:rsidR="00017254" w:rsidRDefault="00017254" w:rsidP="0001725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формирование личностного смысла постижения искусства и расширение ценностной сферы в процессе общения с музыкой;</w:t>
      </w:r>
    </w:p>
    <w:p w14:paraId="1A1458D1" w14:textId="77777777" w:rsidR="00017254" w:rsidRDefault="00017254" w:rsidP="0001725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приобретение начальных навыков социокультурной адаптации в современном мире и позитивная самооценка своих музыкально-творческих возможностей;</w:t>
      </w:r>
    </w:p>
    <w:p w14:paraId="19A016CE" w14:textId="77777777" w:rsidR="00017254" w:rsidRDefault="00017254" w:rsidP="0001725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развитие мотивов музыкально-учебной деятельности и реализация творческого потенциала в процессе коллективного (индивидуального) музицирования;</w:t>
      </w:r>
    </w:p>
    <w:p w14:paraId="2D979E40" w14:textId="77777777" w:rsidR="00017254" w:rsidRDefault="00017254" w:rsidP="0001725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продуктивное сотрудничество (общение, взаимодействие) со сверстниками при решении различных творческих задач, в том числе музыкальных;</w:t>
      </w:r>
    </w:p>
    <w:p w14:paraId="2C9EC6AE" w14:textId="77777777" w:rsidR="00017254" w:rsidRDefault="00017254" w:rsidP="0001725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развитие духовно-нравственных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14:paraId="6238DB59" w14:textId="77777777" w:rsidR="00017254" w:rsidRDefault="00017254" w:rsidP="0001725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A43D2E1" w14:textId="77777777" w:rsidR="00017254" w:rsidRDefault="00017254" w:rsidP="00017254">
      <w:pPr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 результаты:</w:t>
      </w:r>
    </w:p>
    <w:p w14:paraId="56FDCAA4" w14:textId="77777777" w:rsidR="00017254" w:rsidRDefault="00017254" w:rsidP="0001725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14:paraId="6153EBAA" w14:textId="77777777" w:rsidR="00017254" w:rsidRDefault="00017254" w:rsidP="0001725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 xml:space="preserve">ориентированность в культурном многообразии окружающей действительности, участие в жизни микро-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макросоциума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(группы, класса, школы, города, региона и др.);</w:t>
      </w:r>
    </w:p>
    <w:p w14:paraId="6B84BCC9" w14:textId="77777777" w:rsidR="00017254" w:rsidRDefault="00017254" w:rsidP="0001725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14:paraId="5E4B57AA" w14:textId="77777777" w:rsidR="00017254" w:rsidRDefault="00017254" w:rsidP="0001725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применение знаково-символических и речевых средств для решения коммуникативных и познавательных задач;</w:t>
      </w:r>
    </w:p>
    <w:p w14:paraId="0B6EFD49" w14:textId="77777777" w:rsidR="00017254" w:rsidRDefault="00017254" w:rsidP="0001725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готовность к логическим действиям (анализ, сравнение, синтез, обобщение, классификация по стилям и жанрам музыкального искусства);</w:t>
      </w:r>
    </w:p>
    <w:p w14:paraId="3BF79BE8" w14:textId="77777777" w:rsidR="00017254" w:rsidRDefault="00017254" w:rsidP="0001725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планирование, контроль и оценка собственных учебных действий, понимание их успешности или причин неуспешности, умение корректировать свои действия;</w:t>
      </w:r>
    </w:p>
    <w:p w14:paraId="2524EA93" w14:textId="77777777" w:rsidR="00017254" w:rsidRDefault="00017254" w:rsidP="0001725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>участие в совместной деятельности на основе сотрудничества, поиска компромиссов, распределения функций и ролей;</w:t>
      </w:r>
    </w:p>
    <w:p w14:paraId="1447D455" w14:textId="77777777" w:rsidR="00017254" w:rsidRDefault="00017254" w:rsidP="0001725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noProof/>
          <w:color w:val="000000"/>
          <w:sz w:val="24"/>
          <w:szCs w:val="24"/>
        </w:rPr>
        <w:lastRenderedPageBreak/>
        <w:t></w:t>
      </w:r>
      <w:r>
        <w:rPr>
          <w:rFonts w:ascii="Times New Roman" w:hAnsi="Times New Roman"/>
          <w:color w:val="000000"/>
          <w:sz w:val="24"/>
          <w:szCs w:val="24"/>
        </w:rPr>
        <w:t>умение воспринимать окружающий мир во всем его социальном, культурном, природном и художественном разнообразии.</w:t>
      </w:r>
    </w:p>
    <w:p w14:paraId="22A98CEF" w14:textId="77777777" w:rsidR="00017254" w:rsidRDefault="00017254" w:rsidP="00017254">
      <w:pPr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Предметные результаты:</w:t>
      </w:r>
    </w:p>
    <w:p w14:paraId="5D906E4F" w14:textId="77777777" w:rsidR="00017254" w:rsidRPr="002B14AF" w:rsidRDefault="00017254" w:rsidP="00017254">
      <w:pPr>
        <w:spacing w:after="187" w:line="240" w:lineRule="auto"/>
        <w:ind w:left="715" w:hanging="10"/>
        <w:rPr>
          <w:rFonts w:ascii="Times New Roman" w:hAnsi="Times New Roman" w:cs="Times New Roman"/>
          <w:sz w:val="24"/>
          <w:szCs w:val="24"/>
        </w:rPr>
      </w:pPr>
      <w:r w:rsidRPr="002B14AF">
        <w:rPr>
          <w:rFonts w:ascii="Times New Roman" w:hAnsi="Times New Roman" w:cs="Times New Roman"/>
          <w:b/>
          <w:i/>
          <w:color w:val="00000A"/>
          <w:sz w:val="24"/>
          <w:szCs w:val="24"/>
        </w:rPr>
        <w:t>Музыка</w:t>
      </w:r>
      <w:r w:rsidRPr="002B14A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для учащихся с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ОВЗ( вариант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7.2)</w:t>
      </w:r>
      <w:r w:rsidRPr="00A94E6F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14:paraId="08E4C377" w14:textId="77777777" w:rsidR="00017254" w:rsidRPr="002B14AF" w:rsidRDefault="00017254" w:rsidP="00017254">
      <w:pPr>
        <w:numPr>
          <w:ilvl w:val="0"/>
          <w:numId w:val="10"/>
        </w:numPr>
        <w:spacing w:after="15" w:line="240" w:lineRule="auto"/>
        <w:ind w:right="13" w:hanging="360"/>
        <w:jc w:val="both"/>
        <w:rPr>
          <w:rFonts w:ascii="Times New Roman" w:hAnsi="Times New Roman" w:cs="Times New Roman"/>
          <w:sz w:val="24"/>
          <w:szCs w:val="24"/>
        </w:rPr>
      </w:pPr>
      <w:r w:rsidRPr="002B14AF">
        <w:rPr>
          <w:rFonts w:ascii="Times New Roman" w:hAnsi="Times New Roman" w:cs="Times New Roman"/>
          <w:color w:val="00000A"/>
          <w:sz w:val="24"/>
          <w:szCs w:val="24"/>
        </w:rPr>
        <w:t>формирование первоначальных представлений о роли музыки в жизни человека, ее роли в  духовно-нравственном развитии человека;</w:t>
      </w:r>
      <w:r w:rsidRPr="002B14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2B5BE2" w14:textId="77777777" w:rsidR="00017254" w:rsidRPr="002B14AF" w:rsidRDefault="00017254" w:rsidP="00017254">
      <w:pPr>
        <w:numPr>
          <w:ilvl w:val="0"/>
          <w:numId w:val="10"/>
        </w:numPr>
        <w:spacing w:after="15" w:line="240" w:lineRule="auto"/>
        <w:ind w:right="13" w:hanging="360"/>
        <w:jc w:val="both"/>
        <w:rPr>
          <w:rFonts w:ascii="Times New Roman" w:hAnsi="Times New Roman" w:cs="Times New Roman"/>
          <w:sz w:val="24"/>
          <w:szCs w:val="24"/>
        </w:rPr>
      </w:pPr>
      <w:r w:rsidRPr="002B14AF">
        <w:rPr>
          <w:rFonts w:ascii="Times New Roman" w:hAnsi="Times New Roman" w:cs="Times New Roman"/>
          <w:sz w:val="24"/>
          <w:szCs w:val="24"/>
        </w:rPr>
        <w:t xml:space="preserve">формирование элементов музыкальной культуры, интереса к музыкальному искусству и музыкальной деятельности, формирование элементарных эстетических суждений; </w:t>
      </w:r>
    </w:p>
    <w:p w14:paraId="5970DB05" w14:textId="77777777" w:rsidR="00017254" w:rsidRPr="002B14AF" w:rsidRDefault="00017254" w:rsidP="00017254">
      <w:pPr>
        <w:numPr>
          <w:ilvl w:val="0"/>
          <w:numId w:val="10"/>
        </w:numPr>
        <w:spacing w:after="15" w:line="240" w:lineRule="auto"/>
        <w:ind w:right="13" w:hanging="360"/>
        <w:jc w:val="both"/>
        <w:rPr>
          <w:rFonts w:ascii="Times New Roman" w:hAnsi="Times New Roman" w:cs="Times New Roman"/>
          <w:sz w:val="24"/>
          <w:szCs w:val="24"/>
        </w:rPr>
      </w:pPr>
      <w:r w:rsidRPr="002B14AF">
        <w:rPr>
          <w:rFonts w:ascii="Times New Roman" w:hAnsi="Times New Roman" w:cs="Times New Roman"/>
          <w:sz w:val="24"/>
          <w:szCs w:val="24"/>
        </w:rPr>
        <w:t xml:space="preserve">развитие эмоционального осознанного восприятия музыки, как в процессе активной музыкальной деятельности, так и во время слушания музыкальных произведений; </w:t>
      </w:r>
    </w:p>
    <w:p w14:paraId="598F3A90" w14:textId="77777777" w:rsidR="00017254" w:rsidRPr="002B14AF" w:rsidRDefault="00017254" w:rsidP="00017254">
      <w:pPr>
        <w:numPr>
          <w:ilvl w:val="0"/>
          <w:numId w:val="10"/>
        </w:numPr>
        <w:spacing w:after="15" w:line="240" w:lineRule="auto"/>
        <w:ind w:right="13" w:hanging="360"/>
        <w:jc w:val="both"/>
        <w:rPr>
          <w:rFonts w:ascii="Times New Roman" w:hAnsi="Times New Roman" w:cs="Times New Roman"/>
          <w:sz w:val="24"/>
          <w:szCs w:val="24"/>
        </w:rPr>
      </w:pPr>
      <w:r w:rsidRPr="002B14AF">
        <w:rPr>
          <w:rFonts w:ascii="Times New Roman" w:hAnsi="Times New Roman" w:cs="Times New Roman"/>
          <w:sz w:val="24"/>
          <w:szCs w:val="24"/>
        </w:rPr>
        <w:t>формирование эстетических чувств в процессе слушания музыкальных произведений различных жанров;</w:t>
      </w:r>
      <w:r w:rsidRPr="002B14A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66C687CB" w14:textId="77777777" w:rsidR="00017254" w:rsidRPr="002B14AF" w:rsidRDefault="00017254" w:rsidP="00017254">
      <w:pPr>
        <w:numPr>
          <w:ilvl w:val="0"/>
          <w:numId w:val="10"/>
        </w:numPr>
        <w:spacing w:after="15" w:line="240" w:lineRule="auto"/>
        <w:ind w:right="13" w:hanging="360"/>
        <w:jc w:val="both"/>
        <w:rPr>
          <w:rFonts w:ascii="Times New Roman" w:hAnsi="Times New Roman" w:cs="Times New Roman"/>
          <w:sz w:val="24"/>
          <w:szCs w:val="24"/>
        </w:rPr>
      </w:pPr>
      <w:r w:rsidRPr="002B14AF">
        <w:rPr>
          <w:rFonts w:ascii="Times New Roman" w:hAnsi="Times New Roman" w:cs="Times New Roman"/>
          <w:color w:val="00000A"/>
          <w:sz w:val="24"/>
          <w:szCs w:val="24"/>
        </w:rPr>
        <w:t xml:space="preserve">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 </w:t>
      </w:r>
    </w:p>
    <w:p w14:paraId="69545CA5" w14:textId="77777777" w:rsidR="00017254" w:rsidRPr="00EC6F0A" w:rsidRDefault="00017254" w:rsidP="00017254">
      <w:pPr>
        <w:pStyle w:val="a3"/>
        <w:ind w:left="142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732757" w14:textId="77777777" w:rsidR="00017254" w:rsidRDefault="00017254" w:rsidP="00017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</w:pPr>
    </w:p>
    <w:p w14:paraId="30B9290C" w14:textId="77777777" w:rsidR="00017254" w:rsidRDefault="00017254" w:rsidP="00017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</w:pPr>
    </w:p>
    <w:p w14:paraId="4A686F2D" w14:textId="77777777" w:rsidR="00017254" w:rsidRPr="00136EE5" w:rsidRDefault="00017254" w:rsidP="00017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</w:pPr>
      <w:r w:rsidRPr="00136EE5"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  <w:t xml:space="preserve">Требования к уровню подготовки учащихся </w:t>
      </w:r>
      <w:r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  <w:t xml:space="preserve"> с ОВЗ </w:t>
      </w:r>
      <w:r>
        <w:rPr>
          <w:rFonts w:ascii="Times New Roman" w:hAnsi="Times New Roman" w:cs="Times New Roman"/>
          <w:b/>
          <w:sz w:val="28"/>
          <w:szCs w:val="28"/>
        </w:rPr>
        <w:t>к концу 3</w:t>
      </w:r>
      <w:r w:rsidRPr="00136EE5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14:paraId="237DE592" w14:textId="77777777" w:rsidR="00017254" w:rsidRDefault="00017254" w:rsidP="000172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Знать/понимать:</w:t>
      </w:r>
    </w:p>
    <w:p w14:paraId="2FDCCBCF" w14:textId="77777777" w:rsidR="00017254" w:rsidRDefault="00017254" w:rsidP="0001725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Жанры музыки (песня, танец, марш);</w:t>
      </w:r>
    </w:p>
    <w:p w14:paraId="44839FC3" w14:textId="77777777" w:rsidR="00017254" w:rsidRDefault="00017254" w:rsidP="0001725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Ориентироваться в музыкальных жанрах (опера, балет, симфония, концерт, сюита, кантата, романс, кант и т.д.);</w:t>
      </w:r>
    </w:p>
    <w:p w14:paraId="0894D455" w14:textId="77777777" w:rsidR="00017254" w:rsidRDefault="00017254" w:rsidP="0001725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Особенности звучания знакомых музыкальных инструментов  и вокальных голосов;</w:t>
      </w:r>
    </w:p>
    <w:p w14:paraId="50A28836" w14:textId="77777777" w:rsidR="00017254" w:rsidRDefault="00017254" w:rsidP="0001725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Основные формы музыки и приемы музыкального развития;</w:t>
      </w:r>
    </w:p>
    <w:p w14:paraId="06505677" w14:textId="77777777" w:rsidR="00017254" w:rsidRDefault="00017254" w:rsidP="0001725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Характерные особенности музыкального языка П.И. Чайковского, Мусоргского М.П., С. Прокофьева, Г. Свиридова, В.А. Моцарта, Бетховена Л.Э. Грига.</w:t>
      </w:r>
    </w:p>
    <w:p w14:paraId="5311B459" w14:textId="77777777" w:rsidR="00017254" w:rsidRDefault="00017254" w:rsidP="000172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Уметь:</w:t>
      </w:r>
    </w:p>
    <w:p w14:paraId="69409F1C" w14:textId="77777777" w:rsidR="00017254" w:rsidRDefault="00017254" w:rsidP="0001725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Выявлять жанровое начало  музыки;</w:t>
      </w:r>
    </w:p>
    <w:p w14:paraId="6F24DAC6" w14:textId="77777777" w:rsidR="00017254" w:rsidRDefault="00017254" w:rsidP="0001725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Оценивать эмоциональный характер музыки и определять ее образное содержание;</w:t>
      </w:r>
    </w:p>
    <w:p w14:paraId="73E9C374" w14:textId="77777777" w:rsidR="00017254" w:rsidRDefault="00017254" w:rsidP="0001725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Определять средства музыкальной выразительности;</w:t>
      </w:r>
    </w:p>
    <w:p w14:paraId="69FC3E23" w14:textId="77777777" w:rsidR="00017254" w:rsidRDefault="00017254" w:rsidP="0001725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Определять основные формы музыки и приемы музыкального развития;</w:t>
      </w:r>
    </w:p>
    <w:p w14:paraId="0CE8AE71" w14:textId="77777777" w:rsidR="00017254" w:rsidRDefault="00017254" w:rsidP="0001725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Понимать основные дирижерские жесты: внимание, дыхание, начало, окончание, плавное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звуковедение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>;</w:t>
      </w:r>
    </w:p>
    <w:p w14:paraId="5578E3D7" w14:textId="77777777" w:rsidR="00017254" w:rsidRDefault="00017254" w:rsidP="0001725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Участвовать в коллективной исполнительской деятельности (пении, пластическом интонировании, импровизации, игре на простейших шумовых инструментах).</w:t>
      </w:r>
    </w:p>
    <w:p w14:paraId="19C99130" w14:textId="77777777" w:rsidR="00017254" w:rsidRDefault="00017254" w:rsidP="000172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14:paraId="64D3AF5C" w14:textId="77777777" w:rsidR="00017254" w:rsidRPr="00EC6F0A" w:rsidRDefault="00017254" w:rsidP="0001725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Проявляет готовность поделиться своими впечатлениями о музыке и выразить их в рисунке, пении, танцевально-ритмическом движении.</w:t>
      </w:r>
    </w:p>
    <w:p w14:paraId="27FB3CDB" w14:textId="77777777" w:rsidR="00017254" w:rsidRDefault="00017254" w:rsidP="00017254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C5A6EA1" w14:textId="77777777" w:rsidR="00017254" w:rsidRDefault="00017254" w:rsidP="00017254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45304DB" w14:textId="77777777" w:rsidR="00017254" w:rsidRDefault="00017254" w:rsidP="00017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19"/>
          <w:sz w:val="28"/>
          <w:szCs w:val="28"/>
        </w:rPr>
      </w:pPr>
    </w:p>
    <w:p w14:paraId="5FEE34D3" w14:textId="77777777" w:rsidR="00017254" w:rsidRDefault="00017254" w:rsidP="00017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19"/>
          <w:sz w:val="28"/>
          <w:szCs w:val="28"/>
        </w:rPr>
      </w:pPr>
    </w:p>
    <w:p w14:paraId="506D78BD" w14:textId="77777777" w:rsidR="00017254" w:rsidRDefault="00017254" w:rsidP="00017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19"/>
          <w:sz w:val="28"/>
          <w:szCs w:val="28"/>
        </w:rPr>
      </w:pPr>
    </w:p>
    <w:p w14:paraId="12BDCEB1" w14:textId="77777777" w:rsidR="00017254" w:rsidRDefault="00017254" w:rsidP="00017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19"/>
          <w:sz w:val="28"/>
          <w:szCs w:val="28"/>
        </w:rPr>
      </w:pPr>
    </w:p>
    <w:p w14:paraId="16AF2296" w14:textId="77777777" w:rsidR="00017254" w:rsidRDefault="00017254" w:rsidP="00017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19"/>
          <w:sz w:val="28"/>
          <w:szCs w:val="28"/>
        </w:rPr>
      </w:pPr>
    </w:p>
    <w:p w14:paraId="57CE9681" w14:textId="77777777" w:rsidR="00017254" w:rsidRDefault="00017254" w:rsidP="00017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19"/>
          <w:sz w:val="28"/>
          <w:szCs w:val="28"/>
        </w:rPr>
      </w:pPr>
    </w:p>
    <w:p w14:paraId="2B70ADAE" w14:textId="77777777" w:rsidR="00017254" w:rsidRDefault="00017254" w:rsidP="0001725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pacing w:val="-19"/>
          <w:sz w:val="28"/>
          <w:szCs w:val="28"/>
        </w:rPr>
        <w:t>Требования к уровню подготовки учащихся начальной школы</w:t>
      </w:r>
    </w:p>
    <w:p w14:paraId="1CC3A562" w14:textId="77777777" w:rsidR="00017254" w:rsidRDefault="00017254" w:rsidP="00017254">
      <w:pPr>
        <w:widowControl w:val="0"/>
        <w:numPr>
          <w:ilvl w:val="0"/>
          <w:numId w:val="8"/>
        </w:numPr>
        <w:shd w:val="clear" w:color="auto" w:fill="FFFFFF"/>
        <w:tabs>
          <w:tab w:val="left" w:pos="228"/>
        </w:tabs>
        <w:autoSpaceDE w:val="0"/>
        <w:autoSpaceDN w:val="0"/>
        <w:adjustRightInd w:val="0"/>
        <w:spacing w:before="74" w:after="0" w:line="240" w:lineRule="auto"/>
        <w:ind w:left="36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2"/>
          <w:sz w:val="24"/>
          <w:szCs w:val="24"/>
        </w:rPr>
        <w:t>развитие эмоционального и осознанного отношения к му</w:t>
      </w:r>
      <w:r>
        <w:rPr>
          <w:rFonts w:ascii="Times New Roman" w:eastAsia="Times New Roman" w:hAnsi="Times New Roman"/>
          <w:spacing w:val="-4"/>
          <w:sz w:val="24"/>
          <w:szCs w:val="24"/>
        </w:rPr>
        <w:t>зыке различных направлений: фольклору, музыке религи</w:t>
      </w:r>
      <w:r>
        <w:rPr>
          <w:rFonts w:ascii="Times New Roman" w:eastAsia="Times New Roman" w:hAnsi="Times New Roman"/>
          <w:spacing w:val="-2"/>
          <w:sz w:val="24"/>
          <w:szCs w:val="24"/>
        </w:rPr>
        <w:t>озной традиции; классической и современной;</w:t>
      </w:r>
    </w:p>
    <w:p w14:paraId="18AC6AC9" w14:textId="77777777" w:rsidR="00017254" w:rsidRDefault="00017254" w:rsidP="00017254">
      <w:pPr>
        <w:widowControl w:val="0"/>
        <w:numPr>
          <w:ilvl w:val="0"/>
          <w:numId w:val="8"/>
        </w:numPr>
        <w:shd w:val="clear" w:color="auto" w:fill="FFFFFF"/>
        <w:tabs>
          <w:tab w:val="left" w:pos="228"/>
        </w:tabs>
        <w:autoSpaceDE w:val="0"/>
        <w:autoSpaceDN w:val="0"/>
        <w:adjustRightInd w:val="0"/>
        <w:spacing w:after="0" w:line="240" w:lineRule="auto"/>
        <w:ind w:left="360" w:right="86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2"/>
          <w:sz w:val="24"/>
          <w:szCs w:val="24"/>
        </w:rPr>
        <w:t>понимание содержания музыки простейших жанров (песня, та</w:t>
      </w:r>
      <w:r>
        <w:rPr>
          <w:rFonts w:ascii="Times New Roman" w:eastAsia="Times New Roman" w:hAnsi="Times New Roman"/>
          <w:spacing w:val="-3"/>
          <w:sz w:val="24"/>
          <w:szCs w:val="24"/>
        </w:rPr>
        <w:t>нец, марш),  а так же  более сложных (опера, балет, концерт, сим</w:t>
      </w:r>
      <w:r>
        <w:rPr>
          <w:rFonts w:ascii="Times New Roman" w:eastAsia="Times New Roman" w:hAnsi="Times New Roman"/>
          <w:sz w:val="24"/>
          <w:szCs w:val="24"/>
        </w:rPr>
        <w:t>фония) жанров в опоре на ее интонационно-образный смысл;</w:t>
      </w:r>
    </w:p>
    <w:p w14:paraId="29894DC1" w14:textId="77777777" w:rsidR="00017254" w:rsidRDefault="00017254" w:rsidP="00017254">
      <w:pPr>
        <w:widowControl w:val="0"/>
        <w:numPr>
          <w:ilvl w:val="0"/>
          <w:numId w:val="8"/>
        </w:numPr>
        <w:shd w:val="clear" w:color="auto" w:fill="FFFFFF"/>
        <w:tabs>
          <w:tab w:val="left" w:pos="228"/>
        </w:tabs>
        <w:autoSpaceDE w:val="0"/>
        <w:autoSpaceDN w:val="0"/>
        <w:adjustRightInd w:val="0"/>
        <w:spacing w:before="5" w:after="0" w:line="240" w:lineRule="auto"/>
        <w:ind w:left="36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"/>
          <w:sz w:val="24"/>
          <w:szCs w:val="24"/>
        </w:rPr>
        <w:t>накопление знаний о закономерностях музыкального ис</w:t>
      </w:r>
      <w:r>
        <w:rPr>
          <w:rFonts w:ascii="Times New Roman" w:eastAsia="Times New Roman" w:hAnsi="Times New Roman"/>
          <w:spacing w:val="-2"/>
          <w:sz w:val="24"/>
          <w:szCs w:val="24"/>
        </w:rPr>
        <w:t>кусства и музыкальном языке; об интонационной приро</w:t>
      </w:r>
      <w:r>
        <w:rPr>
          <w:rFonts w:ascii="Times New Roman" w:eastAsia="Times New Roman" w:hAnsi="Times New Roman"/>
          <w:sz w:val="24"/>
          <w:szCs w:val="24"/>
        </w:rPr>
        <w:t>де музыки, приемах ее развития и формах (на основе повтора, контраста, вариативности);</w:t>
      </w:r>
    </w:p>
    <w:p w14:paraId="1378A973" w14:textId="77777777" w:rsidR="00017254" w:rsidRDefault="00017254" w:rsidP="00017254">
      <w:pPr>
        <w:widowControl w:val="0"/>
        <w:numPr>
          <w:ilvl w:val="0"/>
          <w:numId w:val="8"/>
        </w:numPr>
        <w:shd w:val="clear" w:color="auto" w:fill="FFFFFF"/>
        <w:tabs>
          <w:tab w:val="left" w:pos="228"/>
        </w:tabs>
        <w:autoSpaceDE w:val="0"/>
        <w:autoSpaceDN w:val="0"/>
        <w:adjustRightInd w:val="0"/>
        <w:spacing w:after="0" w:line="240" w:lineRule="auto"/>
        <w:ind w:left="360" w:right="154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3"/>
          <w:sz w:val="24"/>
          <w:szCs w:val="24"/>
        </w:rPr>
        <w:t>развитие умений и навыков хорового пения (кантилена, унисон, расширение объема дыхания, дикция, артикуля</w:t>
      </w:r>
      <w:r>
        <w:rPr>
          <w:rFonts w:ascii="Times New Roman" w:eastAsia="Times New Roman" w:hAnsi="Times New Roman"/>
          <w:sz w:val="24"/>
          <w:szCs w:val="24"/>
        </w:rPr>
        <w:t>ция,  пение хором, в ансамбле и др.);</w:t>
      </w:r>
    </w:p>
    <w:p w14:paraId="17096D6F" w14:textId="77777777" w:rsidR="00017254" w:rsidRDefault="00017254" w:rsidP="00017254">
      <w:pPr>
        <w:widowControl w:val="0"/>
        <w:numPr>
          <w:ilvl w:val="0"/>
          <w:numId w:val="8"/>
        </w:numPr>
        <w:shd w:val="clear" w:color="auto" w:fill="FFFFFF"/>
        <w:tabs>
          <w:tab w:val="left" w:pos="22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"/>
          <w:sz w:val="24"/>
          <w:szCs w:val="24"/>
        </w:rPr>
        <w:t>расширение умений и навыков пластического интониро</w:t>
      </w:r>
      <w:r>
        <w:rPr>
          <w:rFonts w:ascii="Times New Roman" w:eastAsia="Times New Roman" w:hAnsi="Times New Roman"/>
          <w:sz w:val="24"/>
          <w:szCs w:val="24"/>
        </w:rPr>
        <w:t>вания музыки и ее исполнения с помощью музыка музыкаль</w:t>
      </w:r>
      <w:r>
        <w:rPr>
          <w:rFonts w:ascii="Times New Roman" w:eastAsia="Times New Roman" w:hAnsi="Times New Roman"/>
          <w:spacing w:val="-2"/>
          <w:sz w:val="24"/>
          <w:szCs w:val="24"/>
        </w:rPr>
        <w:t>но-ритмических движений, а также элементарного музи</w:t>
      </w:r>
      <w:r>
        <w:rPr>
          <w:rFonts w:ascii="Times New Roman" w:eastAsia="Times New Roman" w:hAnsi="Times New Roman"/>
          <w:sz w:val="24"/>
          <w:szCs w:val="24"/>
        </w:rPr>
        <w:t>цирования на детских инструментах;</w:t>
      </w:r>
    </w:p>
    <w:p w14:paraId="5FB7E7D4" w14:textId="77777777" w:rsidR="00017254" w:rsidRDefault="00017254" w:rsidP="00017254">
      <w:pPr>
        <w:widowControl w:val="0"/>
        <w:numPr>
          <w:ilvl w:val="0"/>
          <w:numId w:val="8"/>
        </w:numPr>
        <w:shd w:val="clear" w:color="auto" w:fill="FFFFFF"/>
        <w:tabs>
          <w:tab w:val="left" w:pos="228"/>
        </w:tabs>
        <w:autoSpaceDE w:val="0"/>
        <w:autoSpaceDN w:val="0"/>
        <w:adjustRightInd w:val="0"/>
        <w:spacing w:after="0" w:line="240" w:lineRule="auto"/>
        <w:ind w:left="360" w:right="192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2"/>
          <w:sz w:val="24"/>
          <w:szCs w:val="24"/>
        </w:rPr>
        <w:t>включение в процесс музицирования творческих импро</w:t>
      </w:r>
      <w:r>
        <w:rPr>
          <w:rFonts w:ascii="Times New Roman" w:eastAsia="Times New Roman" w:hAnsi="Times New Roman"/>
          <w:spacing w:val="-4"/>
          <w:sz w:val="24"/>
          <w:szCs w:val="24"/>
        </w:rPr>
        <w:t>визаций (речевых, вокальных, ритмических, инструментальных, пластических, художественных);</w:t>
      </w:r>
    </w:p>
    <w:p w14:paraId="2D45AC2C" w14:textId="77777777" w:rsidR="00017254" w:rsidRDefault="00017254" w:rsidP="0001725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>
        <w:rPr>
          <w:rFonts w:ascii="Times New Roman" w:eastAsia="Times New Roman" w:hAnsi="Times New Roman"/>
          <w:spacing w:val="-3"/>
          <w:sz w:val="24"/>
          <w:szCs w:val="24"/>
        </w:rPr>
        <w:t xml:space="preserve">накопление сведений из области музыкальной грамот </w:t>
      </w:r>
      <w:r>
        <w:rPr>
          <w:rFonts w:ascii="Times New Roman" w:eastAsia="Times New Roman" w:hAnsi="Times New Roman"/>
          <w:spacing w:val="-1"/>
          <w:sz w:val="24"/>
          <w:szCs w:val="24"/>
        </w:rPr>
        <w:t>знаний о музыке, музыкантах, исполнителях.</w:t>
      </w:r>
    </w:p>
    <w:p w14:paraId="64EAECFF" w14:textId="77777777" w:rsidR="00017254" w:rsidRDefault="00017254" w:rsidP="0001725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spacing w:val="-1"/>
          <w:sz w:val="24"/>
          <w:szCs w:val="24"/>
        </w:rPr>
      </w:pPr>
    </w:p>
    <w:p w14:paraId="2392EAC0" w14:textId="77777777" w:rsidR="00017254" w:rsidRDefault="00017254" w:rsidP="000172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Критерии  и нормы оценки знаний учащихся по музыке</w:t>
      </w:r>
    </w:p>
    <w:p w14:paraId="564481BE" w14:textId="77777777" w:rsidR="00017254" w:rsidRDefault="00017254" w:rsidP="000172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1D32467E" w14:textId="77777777" w:rsidR="00017254" w:rsidRDefault="00017254" w:rsidP="00017254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Функция оценки - </w:t>
      </w:r>
      <w:r>
        <w:rPr>
          <w:rFonts w:ascii="Times New Roman" w:eastAsia="Times New Roman" w:hAnsi="Times New Roman"/>
          <w:i/>
          <w:sz w:val="24"/>
          <w:szCs w:val="24"/>
        </w:rPr>
        <w:t>учет знаний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2CC71BE7" w14:textId="77777777" w:rsidR="00017254" w:rsidRDefault="00017254" w:rsidP="00017254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Проявление интереса (эмоциональный отклик, высказывание со своей жизненной позиции).</w:t>
      </w:r>
    </w:p>
    <w:p w14:paraId="6D86355F" w14:textId="77777777" w:rsidR="00017254" w:rsidRDefault="00017254" w:rsidP="00017254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пользоваться ключевыми и частными знаниями.</w:t>
      </w:r>
    </w:p>
    <w:p w14:paraId="50BA7027" w14:textId="77777777" w:rsidR="00017254" w:rsidRDefault="00017254" w:rsidP="00017254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Проявление музыкальных способностей и стремление их проявить.</w:t>
      </w:r>
    </w:p>
    <w:p w14:paraId="1B6D5EB6" w14:textId="77777777" w:rsidR="00017254" w:rsidRDefault="00017254" w:rsidP="00017254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Отметка 5 ставится:</w:t>
      </w:r>
    </w:p>
    <w:p w14:paraId="4DD73E17" w14:textId="77777777" w:rsidR="00017254" w:rsidRDefault="00017254" w:rsidP="00017254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-если присутствует интерес (эмоциональный отклик, высказывание со своей жизненной позиции);</w:t>
      </w:r>
    </w:p>
    <w:p w14:paraId="5575C741" w14:textId="77777777" w:rsidR="00017254" w:rsidRDefault="00017254" w:rsidP="00017254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-умение пользоваться ключевыми и частными знаниями;</w:t>
      </w:r>
    </w:p>
    <w:p w14:paraId="2269ECB8" w14:textId="77777777" w:rsidR="00017254" w:rsidRDefault="00017254" w:rsidP="00017254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-проявление музыкальных способностей и стремление их проявить.</w:t>
      </w:r>
    </w:p>
    <w:p w14:paraId="54AB1C18" w14:textId="77777777" w:rsidR="00017254" w:rsidRDefault="00017254" w:rsidP="00017254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Отметка 4 ставится:</w:t>
      </w:r>
    </w:p>
    <w:p w14:paraId="4361A8F9" w14:textId="77777777" w:rsidR="00017254" w:rsidRDefault="00017254" w:rsidP="00017254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-если присутствует интерес (эмоциональный отклик, высказывание своей жизненной позиции);</w:t>
      </w:r>
    </w:p>
    <w:p w14:paraId="149C33A6" w14:textId="77777777" w:rsidR="00017254" w:rsidRDefault="00017254" w:rsidP="00017254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-проявление музыкальных способностей и стремление их проявить;</w:t>
      </w:r>
    </w:p>
    <w:p w14:paraId="47761CF4" w14:textId="77777777" w:rsidR="00017254" w:rsidRDefault="00017254" w:rsidP="00017254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-умение пользоваться ключевыми и частными знаниями.</w:t>
      </w:r>
    </w:p>
    <w:p w14:paraId="19419895" w14:textId="77777777" w:rsidR="00017254" w:rsidRDefault="00017254" w:rsidP="00017254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Отметка 3 ставится:</w:t>
      </w:r>
    </w:p>
    <w:p w14:paraId="04873ABD" w14:textId="77777777" w:rsidR="00017254" w:rsidRDefault="00017254" w:rsidP="00017254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-проявление интереса (эмоциональный отклик, высказывание своей жизненной позиции);</w:t>
      </w:r>
    </w:p>
    <w:p w14:paraId="52E51763" w14:textId="77777777" w:rsidR="00017254" w:rsidRDefault="00017254" w:rsidP="00017254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или в умение пользоваться ключевыми или частными знаниями;</w:t>
      </w:r>
    </w:p>
    <w:p w14:paraId="39BF09AE" w14:textId="77777777" w:rsidR="00017254" w:rsidRDefault="00017254" w:rsidP="00017254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или: проявление музыкальных способностей и стремление их проявить.</w:t>
      </w:r>
    </w:p>
    <w:p w14:paraId="70E33472" w14:textId="77777777" w:rsidR="00017254" w:rsidRDefault="00017254" w:rsidP="00017254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75FEA41" w14:textId="77777777" w:rsidR="00017254" w:rsidRDefault="00017254" w:rsidP="000172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5AAAEBC" w14:textId="77777777" w:rsidR="00017254" w:rsidRDefault="00017254" w:rsidP="000172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FFE2415" w14:textId="77777777" w:rsidR="00017254" w:rsidRDefault="00017254" w:rsidP="000172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МАТЕРИАЛЬНО – ТЕХНИЧЕСКОЕ  ОБЕСПЕЧЕНИЕ ОБРАЗОВАТЕЛЬНОГО ПРОЦЕССА</w:t>
      </w:r>
    </w:p>
    <w:p w14:paraId="63BB25E6" w14:textId="77777777" w:rsidR="00017254" w:rsidRDefault="00017254" w:rsidP="000172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DA9D474" w14:textId="77777777" w:rsidR="00017254" w:rsidRDefault="00017254" w:rsidP="000172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Сборники песен и хоров.</w:t>
      </w:r>
    </w:p>
    <w:p w14:paraId="17482F33" w14:textId="77777777" w:rsidR="00017254" w:rsidRDefault="00017254" w:rsidP="000172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Книги о  музыке и  музыкантах.  Научно-популярная  литература по искусству.</w:t>
      </w:r>
    </w:p>
    <w:p w14:paraId="47476ED3" w14:textId="77777777" w:rsidR="00017254" w:rsidRDefault="00017254" w:rsidP="000172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Портреты композиторов.</w:t>
      </w:r>
    </w:p>
    <w:p w14:paraId="1A737071" w14:textId="77777777" w:rsidR="00017254" w:rsidRDefault="00017254" w:rsidP="000172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 Музыкальные инструменты.</w:t>
      </w:r>
    </w:p>
    <w:p w14:paraId="59AD6615" w14:textId="77777777" w:rsidR="00017254" w:rsidRDefault="00017254" w:rsidP="000172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Аудиозаписи и фонохрестоматии по музыке.</w:t>
      </w:r>
    </w:p>
    <w:p w14:paraId="6C3214F5" w14:textId="77777777" w:rsidR="00017254" w:rsidRDefault="00017254" w:rsidP="000172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Видеофильмы с записью фрагментов из оперных и балетных спектаклей.</w:t>
      </w:r>
    </w:p>
    <w:p w14:paraId="585AF955" w14:textId="77777777" w:rsidR="00017254" w:rsidRDefault="00017254" w:rsidP="000172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Фотографии и репродукции картин художников и крупнейших центров мировой музыкальной культуры.</w:t>
      </w:r>
    </w:p>
    <w:p w14:paraId="351C154F" w14:textId="77777777" w:rsidR="00017254" w:rsidRDefault="00017254" w:rsidP="00017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6A52F7" w14:textId="77777777" w:rsidR="00017254" w:rsidRDefault="00017254" w:rsidP="00017254">
      <w:pPr>
        <w:spacing w:after="0" w:line="240" w:lineRule="auto"/>
        <w:ind w:left="40" w:right="900"/>
        <w:jc w:val="both"/>
        <w:rPr>
          <w:rFonts w:ascii="Times New Roman" w:eastAsia="Times New Roman" w:hAnsi="Times New Roman"/>
          <w:sz w:val="21"/>
          <w:szCs w:val="21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Информационно- коммуникативные средства</w:t>
      </w:r>
      <w:r>
        <w:rPr>
          <w:rFonts w:ascii="Times New Roman" w:eastAsia="Times New Roman" w:hAnsi="Times New Roman"/>
          <w:sz w:val="21"/>
          <w:szCs w:val="21"/>
        </w:rPr>
        <w:t>.</w:t>
      </w:r>
    </w:p>
    <w:p w14:paraId="36FD8A59" w14:textId="77777777" w:rsidR="00017254" w:rsidRDefault="00017254" w:rsidP="00017254">
      <w:pPr>
        <w:spacing w:after="0" w:line="240" w:lineRule="auto"/>
        <w:ind w:left="40" w:right="9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Е. Д. 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Критская, Е. Д.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Музыка. 1–4 классы [Электронный ресурс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] :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методическое пособие / Е. Д. Критская, Г. П. Сергеева, Т. С.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Шмагина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– Режим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доступа :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http://prosv.ru/metod/mus1-4/index.htm</w:t>
      </w:r>
    </w:p>
    <w:p w14:paraId="37B15026" w14:textId="77777777" w:rsidR="00017254" w:rsidRDefault="00017254" w:rsidP="000172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Критская, Е. Д.</w:t>
      </w:r>
      <w:r>
        <w:rPr>
          <w:rFonts w:ascii="Times New Roman" w:hAnsi="Times New Roman"/>
          <w:color w:val="000000"/>
          <w:sz w:val="24"/>
          <w:szCs w:val="24"/>
        </w:rPr>
        <w:t xml:space="preserve"> Музыка. Начальные классы. Программа [Электронный ресурс] / Е. Д. Критская, Г. П. Сергеева, Т. С.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– Режим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доступа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http://www.prosv.ru/ebooks/Kritskaya_Muzika_1-4kl/index.html</w:t>
      </w:r>
    </w:p>
    <w:p w14:paraId="285C9726" w14:textId="77777777" w:rsidR="00017254" w:rsidRDefault="00017254" w:rsidP="00017254">
      <w:pPr>
        <w:autoSpaceDE w:val="0"/>
        <w:autoSpaceDN w:val="0"/>
        <w:adjustRightInd w:val="0"/>
        <w:spacing w:before="75" w:after="15" w:line="240" w:lineRule="auto"/>
        <w:ind w:firstLine="3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Интернет-ресурсы.</w:t>
      </w:r>
    </w:p>
    <w:p w14:paraId="031F6260" w14:textId="77777777" w:rsidR="00017254" w:rsidRDefault="00017254" w:rsidP="000172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Единая коллекция Цифровых Образовательных Ресурсов. – Режим доступа: http://school-collection.edu.ru</w:t>
      </w:r>
    </w:p>
    <w:p w14:paraId="660DC0FC" w14:textId="77777777" w:rsidR="00017254" w:rsidRDefault="00017254" w:rsidP="000172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Презентация уроков «Начальная школа». – Режим доступа: http://nachalka/info/about/193</w:t>
      </w:r>
    </w:p>
    <w:p w14:paraId="38B161A9" w14:textId="77777777" w:rsidR="00017254" w:rsidRDefault="00017254" w:rsidP="000172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Я иду на урок начальной школы (материалы к уроку). – Режим доступа: http://nsc.1september.ru/</w:t>
      </w:r>
    </w:p>
    <w:p w14:paraId="07FC6046" w14:textId="77777777" w:rsidR="00017254" w:rsidRPr="00080FC8" w:rsidRDefault="00017254" w:rsidP="000172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Urok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0602AA" w14:textId="77777777" w:rsidR="00017254" w:rsidRDefault="00017254" w:rsidP="000172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7413"/>
        <w:gridCol w:w="1637"/>
      </w:tblGrid>
      <w:tr w:rsidR="00017254" w14:paraId="73B59BFE" w14:textId="77777777" w:rsidTr="004E5A0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13E87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883CE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5499B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</w:t>
            </w:r>
          </w:p>
        </w:tc>
      </w:tr>
      <w:tr w:rsidR="00017254" w14:paraId="6BD498BE" w14:textId="77777777" w:rsidTr="004E5A0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5391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8918F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1. Библиотечный фонд  (книгопечатная продукция)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4D10B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017254" w14:paraId="73A78066" w14:textId="77777777" w:rsidTr="004E5A0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493B4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342C6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 Примерная программа начального общего образования по музыке. Автор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ские программы по музыке.</w:t>
            </w:r>
          </w:p>
          <w:p w14:paraId="1DB56C5D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Сборники песен и хоров.</w:t>
            </w:r>
          </w:p>
          <w:p w14:paraId="540AFBBC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3.Методические пособия (рекоменда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ции к проведению уроков музыки).</w:t>
            </w:r>
          </w:p>
          <w:p w14:paraId="44682DDE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 УМК к программе по музыке. Учебники по музыке.</w:t>
            </w:r>
          </w:p>
          <w:p w14:paraId="6BB47DEE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64FFCF7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 Книги о музыке и музыкантах. Науч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но-популярная литература по искусству.</w:t>
            </w:r>
          </w:p>
          <w:p w14:paraId="45A8399E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2A7A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4AE5807B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17ED9AE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  <w:p w14:paraId="5A71D0BC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  <w:p w14:paraId="5B61A50C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C0594A7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 кол-ву учащихся</w:t>
            </w:r>
          </w:p>
          <w:p w14:paraId="0D24959A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4F8BDAA2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34F60B4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73DA9CA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7254" w14:paraId="0A28922E" w14:textId="77777777" w:rsidTr="004E5A0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B6F9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95A48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2. Печатные пособия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3E51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7254" w14:paraId="7D588B14" w14:textId="77777777" w:rsidTr="004E5A0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C9FCA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AE140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 Комплект плакатов «Мир музыкальных инструментов»</w:t>
            </w:r>
          </w:p>
          <w:p w14:paraId="7D70180F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Комплект «Портреты композиторов»</w:t>
            </w:r>
          </w:p>
          <w:p w14:paraId="5057E00C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B1C14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34B0FE70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051DD9FF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6540ADCD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7254" w14:paraId="71A2A33E" w14:textId="77777777" w:rsidTr="004E5A0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C76E6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A407A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3. Технические средства обучения (в музыкальном зале)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869E1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7254" w14:paraId="48B2E121" w14:textId="77777777" w:rsidTr="004E5A0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D7ECF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6734A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1. Магнитная доска </w:t>
            </w:r>
          </w:p>
          <w:p w14:paraId="4611982D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Интерактивная доска</w:t>
            </w:r>
          </w:p>
          <w:p w14:paraId="2C07DC54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 Телевизор</w:t>
            </w:r>
          </w:p>
          <w:p w14:paraId="449C3E29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4. Ноутбук</w:t>
            </w:r>
          </w:p>
          <w:p w14:paraId="390974D9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6. Мультимедийный проектор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48D63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  <w:p w14:paraId="0740DFAB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5ED14849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1DCEF5F5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  <w:p w14:paraId="27BE7EE3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52169DDC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7254" w14:paraId="25A4DF43" w14:textId="77777777" w:rsidTr="004E5A0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9186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26FB0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4. Экранно-звуковые пособия / ЦОР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7AA6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7254" w14:paraId="38A23006" w14:textId="77777777" w:rsidTr="004E5A0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5E694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BA26C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 Аудиозаписи и фонохрестоматии по музыке. (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диски с музыкальным материалом по классам)</w:t>
            </w:r>
          </w:p>
          <w:p w14:paraId="0AD2B6DF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2.Видеофильмы, посвященные творче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ству выдающихся отечественных и за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рубежных композиторов; с записью фрагментов из оперных, балетных спектаклей, выступлений выдающихся отечественных и зарубежных певцов, известных хоровых, оркестровых кол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лективов.</w:t>
            </w:r>
          </w:p>
          <w:p w14:paraId="50BE2DE1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DVD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диски по темам курса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2E0AE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14:paraId="42A2367F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4118452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0F0E23FF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C8797D3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8D8373E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9CC2B33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7254" w14:paraId="33B09565" w14:textId="77777777" w:rsidTr="004E5A0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309E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B0073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5. Оборудование зала музыкального (класса)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D40EC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7254" w14:paraId="14752348" w14:textId="77777777" w:rsidTr="004E5A0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0209B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F96C7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 Ученические двухместные столы с комплектом стульев</w:t>
            </w:r>
          </w:p>
          <w:p w14:paraId="48D81A2C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Стол учительский</w:t>
            </w:r>
          </w:p>
          <w:p w14:paraId="2570E792" w14:textId="77777777" w:rsidR="00017254" w:rsidRDefault="00017254" w:rsidP="004E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 Шкаф для хранения учебников, пособий и пр.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0A0DB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  <w:p w14:paraId="36D7E313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132F30F0" w14:textId="77777777" w:rsidR="00017254" w:rsidRDefault="00017254" w:rsidP="004E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</w:tbl>
    <w:p w14:paraId="6CD74E8E" w14:textId="77777777" w:rsidR="00017254" w:rsidRDefault="00017254" w:rsidP="00017254">
      <w:pPr>
        <w:pStyle w:val="a3"/>
        <w:ind w:right="-284"/>
        <w:rPr>
          <w:rFonts w:ascii="Times New Roman" w:hAnsi="Times New Roman" w:cs="Times New Roman"/>
          <w:b/>
          <w:sz w:val="28"/>
          <w:szCs w:val="28"/>
        </w:rPr>
      </w:pPr>
    </w:p>
    <w:p w14:paraId="1AED8FC7" w14:textId="77777777" w:rsidR="00017254" w:rsidRDefault="00017254" w:rsidP="00017254">
      <w:pPr>
        <w:pStyle w:val="a3"/>
        <w:ind w:right="-284"/>
        <w:rPr>
          <w:rFonts w:ascii="Times New Roman" w:hAnsi="Times New Roman" w:cs="Times New Roman"/>
          <w:b/>
          <w:sz w:val="28"/>
          <w:szCs w:val="28"/>
        </w:rPr>
      </w:pPr>
    </w:p>
    <w:p w14:paraId="26B1983E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62A38ED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1CD68AA1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6D91149B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1D08181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67053429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4DAF044D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4E44DE08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4306AD80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23AE41C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84DF37E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41830336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A1F11AC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4F5D244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1590724B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617D56D3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2078C39B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3F4DAD0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37B3EAB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A200F8B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1B013737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18B00C27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4CEFF79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42B8D7E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15DFC7A9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44FB4A4D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75E56BE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932B101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28BD687A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55DE691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E62FEC5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45441">
        <w:rPr>
          <w:rFonts w:ascii="Times New Roman" w:hAnsi="Times New Roman" w:cs="Times New Roman"/>
          <w:b/>
          <w:sz w:val="28"/>
          <w:szCs w:val="24"/>
        </w:rPr>
        <w:lastRenderedPageBreak/>
        <w:t>Календа</w:t>
      </w:r>
      <w:r>
        <w:rPr>
          <w:rFonts w:ascii="Times New Roman" w:hAnsi="Times New Roman" w:cs="Times New Roman"/>
          <w:b/>
          <w:sz w:val="28"/>
          <w:szCs w:val="24"/>
        </w:rPr>
        <w:t>рно – тематическое планирование</w:t>
      </w:r>
    </w:p>
    <w:p w14:paraId="36D4D150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Музыка, 3 класс</w:t>
      </w:r>
    </w:p>
    <w:p w14:paraId="1D6ECCBF" w14:textId="77777777" w:rsidR="00017254" w:rsidRDefault="00017254" w:rsidP="00017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7"/>
        <w:tblW w:w="10915" w:type="dxa"/>
        <w:tblInd w:w="-1026" w:type="dxa"/>
        <w:tblLook w:val="04A0" w:firstRow="1" w:lastRow="0" w:firstColumn="1" w:lastColumn="0" w:noHBand="0" w:noVBand="1"/>
      </w:tblPr>
      <w:tblGrid>
        <w:gridCol w:w="991"/>
        <w:gridCol w:w="1283"/>
        <w:gridCol w:w="1134"/>
        <w:gridCol w:w="4673"/>
        <w:gridCol w:w="2834"/>
      </w:tblGrid>
      <w:tr w:rsidR="00017254" w14:paraId="351FCCD9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7754" w14:textId="77777777" w:rsidR="00017254" w:rsidRDefault="00017254" w:rsidP="004E5A0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BB758" w14:textId="77777777" w:rsidR="00017254" w:rsidRDefault="00017254" w:rsidP="004E5A0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Факт.</w:t>
            </w:r>
          </w:p>
          <w:p w14:paraId="42F57F0A" w14:textId="77777777" w:rsidR="00017254" w:rsidRDefault="00017254" w:rsidP="004E5A0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проведено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774D4" w14:textId="77777777" w:rsidR="00017254" w:rsidRDefault="00017254" w:rsidP="004E5A0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Кол-во</w:t>
            </w:r>
          </w:p>
          <w:p w14:paraId="21E9CCD3" w14:textId="77777777" w:rsidR="00017254" w:rsidRDefault="00017254" w:rsidP="004E5A0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уроков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36C08" w14:textId="77777777" w:rsidR="00017254" w:rsidRDefault="00017254" w:rsidP="004E5A0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43D47" w14:textId="77777777" w:rsidR="00017254" w:rsidRDefault="00017254" w:rsidP="004E5A0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Формируемые УУД</w:t>
            </w:r>
          </w:p>
        </w:tc>
      </w:tr>
      <w:tr w:rsidR="00017254" w14:paraId="3934FFBF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64A5" w14:textId="77777777" w:rsidR="00017254" w:rsidRPr="00A632F0" w:rsidRDefault="00017254" w:rsidP="004E5A0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2F0">
              <w:rPr>
                <w:rFonts w:ascii="Times New Roman" w:hAnsi="Times New Roman"/>
                <w:b/>
                <w:sz w:val="24"/>
                <w:szCs w:val="24"/>
              </w:rPr>
              <w:t>1четв.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D02E" w14:textId="77777777" w:rsidR="00017254" w:rsidRPr="00A632F0" w:rsidRDefault="00017254" w:rsidP="004E5A0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2F0">
              <w:rPr>
                <w:rFonts w:ascii="Times New Roman" w:hAnsi="Times New Roman"/>
                <w:b/>
                <w:sz w:val="24"/>
                <w:szCs w:val="24"/>
              </w:rPr>
              <w:t>1четв.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3E12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FE559" w14:textId="77777777" w:rsidR="00017254" w:rsidRDefault="00017254" w:rsidP="004E5A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Россия – Родина моя (6 ч).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52A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254" w14:paraId="3052B9AD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15A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BA1F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72209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186F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Мелодия - душа музыки.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3877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познавательные, </w:t>
            </w:r>
          </w:p>
          <w:p w14:paraId="42B018D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78B52C8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5979CA4C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61E9C660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E32F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6AE6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AD7E4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9139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Природа и музыка. Романс.  «Жаворонок». М. Глинка.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E99D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познавательные, </w:t>
            </w:r>
          </w:p>
          <w:p w14:paraId="49DC10BD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1A7B014C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7BED83E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24F822F5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372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AAAF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CDB68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A0AD6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Виват, Россия! Кантаты, русские народные песни (канты).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765B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познавательные, </w:t>
            </w:r>
          </w:p>
          <w:p w14:paraId="028F46E5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4D9F7DC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7AA848A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727C9A31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E73F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385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B8DB6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88829" w14:textId="77777777" w:rsidR="00017254" w:rsidRDefault="00017254" w:rsidP="004E5A0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Образы защитников Отечества. Кантата «Александр Невский». 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C6F46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познавательные, </w:t>
            </w:r>
          </w:p>
          <w:p w14:paraId="7865BD3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72192A0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4A6DD476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35B26038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3626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1C75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68760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443AC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Образы защитников Отечества.  Романс из музыкальных иллюстраций Г. Свиридова к повести А.С. Пушкина «Метель».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4D02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познавательные, </w:t>
            </w:r>
          </w:p>
          <w:p w14:paraId="7A31A075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5CE5AF3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72800E5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020C67FD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04B6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6EB8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4FF4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F059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Образы защитников Отечества.  </w:t>
            </w:r>
          </w:p>
          <w:p w14:paraId="3515D29D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М. Глинка. Опера «Иван Сусанин».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D8E5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познавательные, </w:t>
            </w:r>
          </w:p>
          <w:p w14:paraId="5189F65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34BB7E68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17ED34B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3A39B79F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130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BD4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0D15" w14:textId="77777777" w:rsidR="00017254" w:rsidRDefault="00017254" w:rsidP="004E5A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0B2A0" w14:textId="77777777" w:rsidR="00017254" w:rsidRDefault="00017254" w:rsidP="004E5A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«День, полный событий» (4 ч).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6F5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254" w14:paraId="5C443C2E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2621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91E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67966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7(1).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BFFEC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Образы природы в творчестве композиторов. «Колыбельная» </w:t>
            </w:r>
          </w:p>
          <w:p w14:paraId="4C75A73F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Чайковский.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E03A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познавательные, </w:t>
            </w:r>
          </w:p>
          <w:p w14:paraId="40FF5A30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1F33BD9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1EFC9DF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207F5310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A6CC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C42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D5F5D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8(2).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034F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Портрет в музыке. С. Прокофьев Балет</w:t>
            </w:r>
          </w:p>
          <w:p w14:paraId="0F5C10AB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«Золушка».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8210C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познавательные, </w:t>
            </w:r>
          </w:p>
          <w:p w14:paraId="1F18BAA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12BD64B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06CDCEB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069DDDA8" w14:textId="77777777" w:rsidTr="004E5A07">
        <w:trPr>
          <w:trHeight w:val="110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62D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CF0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25893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9(3).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CBA86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Портрет в музыке. С. Прокофьев Симфоническая сказка « Джульетта - девочка» из балета «Ромео и Джульетта».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C663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познавательные, </w:t>
            </w:r>
          </w:p>
          <w:p w14:paraId="1A3A4D6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49B776C0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1E538EE6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6A2A3357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302C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066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7EE4A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10(4).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D5D0E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Детские образы. Пьесы из «Детского альбома» П. Чайковского.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7C991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познавательные, </w:t>
            </w:r>
          </w:p>
          <w:p w14:paraId="537C6D3B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67775B0E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68ED1421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69ECEAB7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8C6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8E80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5AAED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2B8D" w14:textId="77777777" w:rsidR="00017254" w:rsidRDefault="00017254" w:rsidP="004E5A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«О России петь – что стремиться</w:t>
            </w:r>
          </w:p>
          <w:p w14:paraId="1BA297D1" w14:textId="77777777" w:rsidR="00017254" w:rsidRDefault="00017254" w:rsidP="004E5A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храм (5 ч).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6ED5D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254" w14:paraId="2293AB21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57D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48B1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C7EA0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11(1).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28F2C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Образ Богородицы  в музыке, поэзии, изобразительном искусстве. «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Аве,Мария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14:paraId="17FB7D0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Ф. Шуберт.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83A8E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познавательные,</w:t>
            </w:r>
          </w:p>
          <w:p w14:paraId="3EEB183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5C0D3D3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регулятивные,</w:t>
            </w:r>
          </w:p>
          <w:p w14:paraId="02F24026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1FC24917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C2BF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D4E1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A9E1E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12(2).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0D1B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Образ Богородицы  в музыке, поэзии, изобразительном искусстве. «Богородице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радуйся» С. Рахманинов.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699C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34257E9B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1D76E0BE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7498AA18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7D29A68F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C04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9A11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93BD8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13(3).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993C1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Образ матери в музыке, поэзии изобразительном искусстве. Современные песни о маме.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6151F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57654770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63727338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38BB1BE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390550AE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A6A6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FAF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85BE0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14(4).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97651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Образ праздника в искусстве: «Вербное воскресенье».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CE860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0A7B9ABF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42EC4C35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7E345748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0547E530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EFDD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C42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C0852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15(5).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8312B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Святые земли русской. Князь Владимир и княгиня Ольга. «Баллада о князе Владимире».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105E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2E87C68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29D73355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3FD9100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79397023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085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3B16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0A564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5C479" w14:textId="77777777" w:rsidR="00017254" w:rsidRDefault="00017254" w:rsidP="004E5A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«Гори, гори ясно, чтобы не погасло!»</w:t>
            </w:r>
          </w:p>
          <w:p w14:paraId="64EF12F2" w14:textId="77777777" w:rsidR="00017254" w:rsidRDefault="00017254" w:rsidP="004E5A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(5 ч).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6C89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254" w14:paraId="0952015B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EC85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834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545C1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16(1).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E198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Жанры русских фольклорных песен. Былины. «Садко и Морской царь», русская былина.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4DF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6DA332EC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28E58B2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09186E7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6E23A699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AFCA" w14:textId="77777777" w:rsidR="00017254" w:rsidRPr="00A632F0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A6E8" w14:textId="77777777" w:rsidR="00017254" w:rsidRPr="00A632F0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DF9E8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17(2).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91B36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Певцы русской старины: Садко. Баян.  Песни Баяна из оперы «Руслан и Людмила». М. Глинка.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5CFF8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3F881F68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6429A91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2D493FDC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516607A8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26F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43B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CC4F6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18(3).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CC00C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Сказочные образы в музыке: Лель. </w:t>
            </w:r>
          </w:p>
          <w:p w14:paraId="7C806C6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 Римский – Корсаков. Опера «Снегурочка».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C197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61F9C6E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4650F34C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2A9280D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661C16B5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976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A01E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53E0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19(4).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27BF7" w14:textId="77777777" w:rsidR="00017254" w:rsidRDefault="00017254" w:rsidP="004E5A0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народный праздник Масленица. «Проводы Масленицы» из оперы «Снегурочка». Н. Римский – Корсаков.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A6010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20641B88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3B81027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5F47F20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6D6D1BC2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11BE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86C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F870F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20(5).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2855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Русский народный праздник Масленица.</w:t>
            </w:r>
          </w:p>
          <w:p w14:paraId="45D1359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Веснянки. Русские, украинские народные песни.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1031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6FDFABFE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72D6230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1C0B028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201EFACB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C11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3A2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D460D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54BCB" w14:textId="77777777" w:rsidR="00017254" w:rsidRDefault="00017254" w:rsidP="004E5A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«В музыкальном театре» (5 ч).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9A3D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254" w14:paraId="7405CBB8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EF0C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8D20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508CC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21(1).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F63D6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Музыкально- сценические жанры. Опера</w:t>
            </w:r>
          </w:p>
          <w:p w14:paraId="2BC5C78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«Руслан и Людмила». М. Глинка.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48E7C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415B2255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6040F74F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375C892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274C40BC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410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E56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8EF1D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22(2).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17CE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 сценические жанры. Опера</w:t>
            </w:r>
          </w:p>
          <w:p w14:paraId="6AF025BB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«Снегурочка». Н. Римский – Корсаков.</w:t>
            </w:r>
          </w:p>
          <w:p w14:paraId="19E4665B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686E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6AAE26B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361023C1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243884D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263257DF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3AF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31A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0D3A6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23(3).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4441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Музыкально- сценические жанры. Балет </w:t>
            </w:r>
          </w:p>
          <w:p w14:paraId="71244C4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«Спящая красавица». П. Чайковский.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FA680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59F33A7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6316C96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7C38B2D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коммуникативные</w:t>
            </w:r>
          </w:p>
        </w:tc>
      </w:tr>
      <w:tr w:rsidR="00017254" w14:paraId="48092237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D775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8E5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ED6E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24(4).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993E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 – сценические жанры. Мюзикл. Р. Роджерс «Звуки музыки».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B604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5669647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243F75C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31954F1F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24AE92AB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7C8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6478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1B1F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25(5).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C51B2" w14:textId="77777777" w:rsidR="00017254" w:rsidRDefault="00017254" w:rsidP="004E5A0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 - сценические жанры. Симфоническая сказка «Волк и семеро козлят на новый лад» А. Рыбникова.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706E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7FC0EC0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272C1BD8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6234F52C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1F39B07F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835C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471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477E5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87DC8" w14:textId="77777777" w:rsidR="00017254" w:rsidRDefault="00017254" w:rsidP="004E5A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 концертном зале» (5 ч).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E4995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254" w14:paraId="73C9423F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CA0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833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123C1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26(1).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586FF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Музыкальные инструменты: скрипка, флейта. «Волшебный смычок», норвежская народная песня.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9CFB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157B39CE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3365479D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4F79193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2EFA4F69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60F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147E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6C5B2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27(2).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AFFAE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Инструментально- симфонические жанры.</w:t>
            </w:r>
          </w:p>
          <w:p w14:paraId="767F81A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Инструментальный концерт П. Чайковского.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E2D3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1339D53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2CB5CCA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5579713F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6BE456DB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3A9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D60C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17BB9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28(3).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6198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Инструментально- симфонические жанры.</w:t>
            </w:r>
          </w:p>
          <w:p w14:paraId="29A0C196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Симфоническая сюита. Формы музыки.</w:t>
            </w:r>
          </w:p>
          <w:p w14:paraId="172F6845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 к драме «Пер Гюнт».</w:t>
            </w:r>
          </w:p>
          <w:p w14:paraId="10BFCB3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3CD8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30A1F1B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4FC33C71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0FF2AD05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71489BB2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F8AF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256B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95D88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29(4).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CDD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Инструментально- симфонические жанры.</w:t>
            </w:r>
          </w:p>
          <w:p w14:paraId="3156D47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Симфония № 3 «Героическая» Л. Бетховена.</w:t>
            </w:r>
          </w:p>
          <w:p w14:paraId="6B2118B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E159F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6A50596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2782291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476E65E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18CB7FD5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E5C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4B7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C2E6E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30(5).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E2B20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 композитора – Л. Бетховена.</w:t>
            </w:r>
          </w:p>
          <w:p w14:paraId="05B9131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«Лунная соната», « К Элизе», «Сурок».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E1021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245D935D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34EB144D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3976ACAF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7570099E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C21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5FD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AE7E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90D7C" w14:textId="77777777" w:rsidR="00017254" w:rsidRDefault="00017254" w:rsidP="004E5A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Чтоб музыкантом быть, так надобно уменье…» (4 ч).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359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254" w14:paraId="1852B2DE" w14:textId="77777777" w:rsidTr="004E5A07">
        <w:trPr>
          <w:trHeight w:val="1118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E6D6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841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88B2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31(1).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8EC8E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Сходство и различие музыкальных образов, языка разных композиторов. «Мелодия» П. Чайковского, «Утро» из сюиты «Пер Гюнт» Э. Грига.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7DFE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59454C00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528186D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4E1F0D6B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3F150F60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9ED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FCFD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F44D0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32(2).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9D4E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Джаз – искусство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Её особенности.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28695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28020CBF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71AFD6B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01CD612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5055FF3E" w14:textId="77777777" w:rsidTr="004E5A07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B989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773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4689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33(3).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1A92D" w14:textId="77777777" w:rsidR="00017254" w:rsidRPr="004F4978" w:rsidRDefault="00017254" w:rsidP="004E5A0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Мир С. Прокофьева. </w:t>
            </w:r>
            <w:r w:rsidRPr="004F4978">
              <w:rPr>
                <w:rFonts w:ascii="Times New Roman" w:hAnsi="Times New Roman"/>
                <w:b/>
                <w:i/>
                <w:sz w:val="24"/>
                <w:szCs w:val="24"/>
              </w:rPr>
              <w:t>Итоговый тест.</w:t>
            </w:r>
          </w:p>
          <w:p w14:paraId="39B3C7B0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0887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4C7F71A1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5036FCC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688BA56C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17254" w14:paraId="7A90A98D" w14:textId="77777777" w:rsidTr="004E5A07">
        <w:trPr>
          <w:trHeight w:val="133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D3A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7740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493F6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34(4).</w:t>
            </w:r>
          </w:p>
          <w:p w14:paraId="2B5D29AC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147524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DEAEC3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E329A9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2026C" w14:textId="77777777" w:rsidR="00017254" w:rsidRPr="004F4978" w:rsidRDefault="00017254" w:rsidP="004E5A0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Прославим радость на Земле. </w:t>
            </w:r>
          </w:p>
          <w:p w14:paraId="26E3D4C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5E30F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18C45BFE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4009D2D3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53E9C14B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  <w:p w14:paraId="49A92F84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254" w14:paraId="7B0EDC0B" w14:textId="77777777" w:rsidTr="004E5A07">
        <w:trPr>
          <w:trHeight w:val="115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74D2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53A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5D26" w14:textId="77777777" w:rsidR="00017254" w:rsidRDefault="00017254" w:rsidP="004E5A0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DD76415" w14:textId="77777777" w:rsidR="00017254" w:rsidRDefault="00017254" w:rsidP="004E5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 (5)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34FA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Урок- концерт. Исполнение разученных за год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песен.(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резерв)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08E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познавательные,</w:t>
            </w:r>
          </w:p>
          <w:p w14:paraId="7CEA5497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личностные,</w:t>
            </w:r>
          </w:p>
          <w:p w14:paraId="44BC1A6B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регулятивные,</w:t>
            </w:r>
          </w:p>
          <w:p w14:paraId="7F4E548F" w14:textId="77777777" w:rsidR="00017254" w:rsidRDefault="00017254" w:rsidP="004E5A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</w:tr>
    </w:tbl>
    <w:p w14:paraId="041C99FF" w14:textId="77777777" w:rsidR="00887833" w:rsidRDefault="00887833"/>
    <w:sectPr w:rsidR="00887833" w:rsidSect="00D60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E22C7A6"/>
    <w:lvl w:ilvl="0">
      <w:numFmt w:val="bullet"/>
      <w:lvlText w:val="*"/>
      <w:lvlJc w:val="left"/>
    </w:lvl>
  </w:abstractNum>
  <w:abstractNum w:abstractNumId="1" w15:restartNumberingAfterBreak="0">
    <w:nsid w:val="03C97528"/>
    <w:multiLevelType w:val="hybridMultilevel"/>
    <w:tmpl w:val="A94C4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9682C"/>
    <w:multiLevelType w:val="hybridMultilevel"/>
    <w:tmpl w:val="7C008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330F4"/>
    <w:multiLevelType w:val="hybridMultilevel"/>
    <w:tmpl w:val="8280D2DC"/>
    <w:lvl w:ilvl="0" w:tplc="BA8E574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52237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843BE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2A7F1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DAB70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509DE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1AC4D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C8085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78C08C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F6673F5"/>
    <w:multiLevelType w:val="hybridMultilevel"/>
    <w:tmpl w:val="A6768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6902E4"/>
    <w:multiLevelType w:val="hybridMultilevel"/>
    <w:tmpl w:val="4C7CC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63EDD"/>
    <w:multiLevelType w:val="hybridMultilevel"/>
    <w:tmpl w:val="C542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366754"/>
    <w:multiLevelType w:val="singleLevel"/>
    <w:tmpl w:val="B5BA176C"/>
    <w:lvl w:ilvl="0">
      <w:start w:val="1"/>
      <w:numFmt w:val="decimal"/>
      <w:lvlText w:val="%1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7646B8A"/>
    <w:multiLevelType w:val="hybridMultilevel"/>
    <w:tmpl w:val="A76C4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A20EC0"/>
    <w:multiLevelType w:val="hybridMultilevel"/>
    <w:tmpl w:val="30D6E8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155895"/>
    <w:multiLevelType w:val="hybridMultilevel"/>
    <w:tmpl w:val="0F582A2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 w16cid:durableId="1930233580">
    <w:abstractNumId w:val="4"/>
  </w:num>
  <w:num w:numId="2" w16cid:durableId="516425635">
    <w:abstractNumId w:val="6"/>
  </w:num>
  <w:num w:numId="3" w16cid:durableId="778795551">
    <w:abstractNumId w:val="10"/>
  </w:num>
  <w:num w:numId="4" w16cid:durableId="1851136233">
    <w:abstractNumId w:val="7"/>
  </w:num>
  <w:num w:numId="5" w16cid:durableId="691106671">
    <w:abstractNumId w:val="2"/>
  </w:num>
  <w:num w:numId="6" w16cid:durableId="2091923298">
    <w:abstractNumId w:val="9"/>
  </w:num>
  <w:num w:numId="7" w16cid:durableId="389233035">
    <w:abstractNumId w:val="5"/>
  </w:num>
  <w:num w:numId="8" w16cid:durableId="618024398">
    <w:abstractNumId w:val="0"/>
    <w:lvlOverride w:ilvl="0">
      <w:lvl w:ilvl="0">
        <w:numFmt w:val="bullet"/>
        <w:lvlText w:val="•"/>
        <w:legacy w:legacy="1" w:legacySpace="0" w:legacyIndent="214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sz w:val="28"/>
          <w:szCs w:val="28"/>
        </w:rPr>
      </w:lvl>
    </w:lvlOverride>
  </w:num>
  <w:num w:numId="9" w16cid:durableId="2128769172">
    <w:abstractNumId w:val="8"/>
  </w:num>
  <w:num w:numId="10" w16cid:durableId="120420446">
    <w:abstractNumId w:val="3"/>
  </w:num>
  <w:num w:numId="11" w16cid:durableId="709694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254"/>
    <w:rsid w:val="00017254"/>
    <w:rsid w:val="0009149F"/>
    <w:rsid w:val="0013030F"/>
    <w:rsid w:val="004973B5"/>
    <w:rsid w:val="004E5A07"/>
    <w:rsid w:val="00513E9C"/>
    <w:rsid w:val="00524244"/>
    <w:rsid w:val="00887833"/>
    <w:rsid w:val="00D601C1"/>
    <w:rsid w:val="00F3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3ED93"/>
  <w15:docId w15:val="{C7931D5E-5D6E-4B57-8972-41756E79F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1C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7254"/>
    <w:pPr>
      <w:spacing w:after="0" w:line="240" w:lineRule="auto"/>
    </w:pPr>
  </w:style>
  <w:style w:type="character" w:customStyle="1" w:styleId="FontStyle12">
    <w:name w:val="Font Style12"/>
    <w:basedOn w:val="a0"/>
    <w:uiPriority w:val="99"/>
    <w:rsid w:val="00017254"/>
    <w:rPr>
      <w:rFonts w:ascii="Times New Roman" w:hAnsi="Times New Roman" w:cs="Times New Roman"/>
      <w:sz w:val="24"/>
      <w:szCs w:val="24"/>
    </w:rPr>
  </w:style>
  <w:style w:type="paragraph" w:customStyle="1" w:styleId="a4">
    <w:name w:val="Основной"/>
    <w:basedOn w:val="a"/>
    <w:link w:val="a5"/>
    <w:uiPriority w:val="99"/>
    <w:rsid w:val="00017254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5">
    <w:name w:val="Основной Знак"/>
    <w:link w:val="a4"/>
    <w:uiPriority w:val="99"/>
    <w:rsid w:val="00017254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Style2">
    <w:name w:val="Style2"/>
    <w:basedOn w:val="a"/>
    <w:uiPriority w:val="99"/>
    <w:rsid w:val="00017254"/>
    <w:pPr>
      <w:widowControl w:val="0"/>
      <w:autoSpaceDE w:val="0"/>
      <w:autoSpaceDN w:val="0"/>
      <w:adjustRightInd w:val="0"/>
      <w:spacing w:after="0" w:line="324" w:lineRule="exact"/>
      <w:ind w:firstLine="17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017254"/>
    <w:rPr>
      <w:rFonts w:ascii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01725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017254"/>
    <w:pPr>
      <w:ind w:left="720"/>
      <w:contextualSpacing/>
    </w:pPr>
    <w:rPr>
      <w:rFonts w:eastAsiaTheme="minorHAnsi"/>
      <w:lang w:eastAsia="en-US"/>
    </w:rPr>
  </w:style>
  <w:style w:type="table" w:styleId="a7">
    <w:name w:val="Table Grid"/>
    <w:basedOn w:val="a1"/>
    <w:uiPriority w:val="59"/>
    <w:rsid w:val="0001725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92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B492D-E9E2-4840-9D94-05FA69D50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22</Pages>
  <Words>7235</Words>
  <Characters>41241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2024-10-15T20:02:00Z</cp:lastPrinted>
  <dcterms:created xsi:type="dcterms:W3CDTF">2018-09-21T17:50:00Z</dcterms:created>
  <dcterms:modified xsi:type="dcterms:W3CDTF">2024-11-19T18:11:00Z</dcterms:modified>
</cp:coreProperties>
</file>